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E41" w:rsidRDefault="00496E41" w:rsidP="00496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основной общеобразовательной </w:t>
      </w:r>
    </w:p>
    <w:p w:rsidR="00496E41" w:rsidRDefault="00496E41" w:rsidP="00496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</w:t>
      </w:r>
      <w:r w:rsidR="005A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</w:t>
      </w:r>
    </w:p>
    <w:p w:rsidR="00496E41" w:rsidRPr="00871A88" w:rsidRDefault="00496E41" w:rsidP="00496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№19» НМР РТ</w:t>
      </w: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496E41" w:rsidRPr="00871A88" w:rsidRDefault="00496E41" w:rsidP="00496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«Трудные вопросы орфографии и пунктуации»</w:t>
      </w:r>
    </w:p>
    <w:p w:rsidR="00496E41" w:rsidRPr="00871A88" w:rsidRDefault="00496E41" w:rsidP="00496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уровень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 общего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</w:p>
    <w:p w:rsidR="00496E41" w:rsidRDefault="00496E41" w:rsidP="00496E4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бюджетного образовательного учреждения </w:t>
      </w:r>
    </w:p>
    <w:p w:rsidR="00496E41" w:rsidRDefault="00496E41" w:rsidP="00496E4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№19»</w:t>
      </w:r>
    </w:p>
    <w:p w:rsidR="00496E41" w:rsidRPr="00871A88" w:rsidRDefault="00496E41" w:rsidP="00496E41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Нижнекамского муниципального района Республики Татарстан</w:t>
      </w:r>
    </w:p>
    <w:p w:rsidR="00496E41" w:rsidRPr="00871A88" w:rsidRDefault="00496E41" w:rsidP="00496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Pr="00871A88" w:rsidRDefault="00496E41" w:rsidP="00496E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E41" w:rsidRDefault="00496E41" w:rsidP="00496E41"/>
    <w:p w:rsidR="00496E41" w:rsidRDefault="00496E41">
      <w:pPr>
        <w:rPr>
          <w:rFonts w:ascii="Times New Roman" w:hAnsi="Times New Roman" w:cs="Times New Roman"/>
          <w:sz w:val="28"/>
          <w:szCs w:val="28"/>
        </w:rPr>
      </w:pPr>
    </w:p>
    <w:p w:rsidR="009C56EC" w:rsidRDefault="009C56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«Трудные вопросы </w:t>
      </w:r>
      <w:r w:rsidR="001B6ABD">
        <w:rPr>
          <w:rFonts w:ascii="Times New Roman" w:hAnsi="Times New Roman" w:cs="Times New Roman"/>
          <w:sz w:val="28"/>
          <w:szCs w:val="28"/>
        </w:rPr>
        <w:t xml:space="preserve">орфографии </w:t>
      </w:r>
      <w:r>
        <w:rPr>
          <w:rFonts w:ascii="Times New Roman" w:hAnsi="Times New Roman" w:cs="Times New Roman"/>
          <w:sz w:val="28"/>
          <w:szCs w:val="28"/>
        </w:rPr>
        <w:t>и пунктуации»</w:t>
      </w:r>
    </w:p>
    <w:p w:rsidR="00496E41" w:rsidRPr="00E56DD3" w:rsidRDefault="00496E41" w:rsidP="00496E41">
      <w:pPr>
        <w:pStyle w:val="a6"/>
        <w:numPr>
          <w:ilvl w:val="0"/>
          <w:numId w:val="35"/>
        </w:numPr>
        <w:jc w:val="center"/>
        <w:rPr>
          <w:rFonts w:eastAsia="Calibri"/>
          <w:b/>
        </w:rPr>
      </w:pPr>
      <w:r w:rsidRPr="00E56DD3">
        <w:rPr>
          <w:rFonts w:eastAsia="Calibri"/>
          <w:b/>
        </w:rPr>
        <w:t>Планируемые результаты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96E41" w:rsidRPr="007D2122" w:rsidTr="00B04439">
        <w:tc>
          <w:tcPr>
            <w:tcW w:w="3190" w:type="dxa"/>
          </w:tcPr>
          <w:p w:rsidR="00496E41" w:rsidRPr="007D2122" w:rsidRDefault="00496E41" w:rsidP="00B04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496E41" w:rsidRPr="007D2122" w:rsidRDefault="00496E41" w:rsidP="00B04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hideMark/>
          </w:tcPr>
          <w:p w:rsidR="00496E41" w:rsidRPr="007D2122" w:rsidRDefault="00496E41" w:rsidP="00B044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6E41" w:rsidRPr="007D2122" w:rsidRDefault="00496E41" w:rsidP="00496E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2122">
        <w:rPr>
          <w:rFonts w:ascii="Times New Roman" w:eastAsia="Calibri" w:hAnsi="Times New Roman" w:cs="Times New Roman"/>
          <w:b/>
          <w:sz w:val="24"/>
          <w:szCs w:val="24"/>
        </w:rPr>
        <w:t xml:space="preserve"> 10-11 класс</w:t>
      </w:r>
    </w:p>
    <w:p w:rsidR="00496E41" w:rsidRPr="007D2122" w:rsidRDefault="00496E41" w:rsidP="00496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E41" w:rsidRPr="007D2122" w:rsidRDefault="00496E41" w:rsidP="00496E41">
      <w:pPr>
        <w:pStyle w:val="a6"/>
        <w:numPr>
          <w:ilvl w:val="0"/>
          <w:numId w:val="26"/>
        </w:numPr>
        <w:autoSpaceDE w:val="0"/>
        <w:autoSpaceDN w:val="0"/>
        <w:jc w:val="center"/>
      </w:pPr>
      <w:r w:rsidRPr="007D2122">
        <w:t xml:space="preserve">Личностные, </w:t>
      </w:r>
      <w:proofErr w:type="spellStart"/>
      <w:r w:rsidRPr="007D2122">
        <w:t>метапредметные</w:t>
      </w:r>
      <w:proofErr w:type="spellEnd"/>
      <w:r w:rsidRPr="007D2122">
        <w:t xml:space="preserve"> и предметные результаты освоения русского языка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  <w:u w:val="single"/>
        </w:rPr>
        <w:t xml:space="preserve">Личностные </w:t>
      </w:r>
      <w:r w:rsidRPr="00156F61">
        <w:rPr>
          <w:rFonts w:ascii="Times New Roman" w:hAnsi="Times New Roman" w:cs="Times New Roman"/>
          <w:sz w:val="24"/>
          <w:szCs w:val="24"/>
          <w:u w:val="single"/>
        </w:rPr>
        <w:t>результаты</w:t>
      </w:r>
      <w:r w:rsidRPr="00156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E41" w:rsidRPr="00156F61" w:rsidRDefault="00496E41" w:rsidP="00496E41">
      <w:pPr>
        <w:pStyle w:val="a6"/>
        <w:numPr>
          <w:ilvl w:val="0"/>
          <w:numId w:val="14"/>
        </w:numPr>
        <w:tabs>
          <w:tab w:val="left" w:pos="0"/>
        </w:tabs>
        <w:ind w:left="284" w:hanging="284"/>
        <w:jc w:val="both"/>
      </w:pPr>
      <w:r w:rsidRPr="00156F61"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496E41" w:rsidRPr="00156F61" w:rsidRDefault="00496E41" w:rsidP="00496E41">
      <w:pPr>
        <w:pStyle w:val="a6"/>
        <w:numPr>
          <w:ilvl w:val="0"/>
          <w:numId w:val="14"/>
        </w:numPr>
        <w:tabs>
          <w:tab w:val="left" w:pos="0"/>
        </w:tabs>
        <w:ind w:left="284" w:hanging="284"/>
        <w:jc w:val="both"/>
      </w:pPr>
      <w:r w:rsidRPr="00156F61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496E41" w:rsidRPr="00156F61" w:rsidRDefault="00496E41" w:rsidP="00496E41">
      <w:pPr>
        <w:pStyle w:val="a6"/>
        <w:numPr>
          <w:ilvl w:val="0"/>
          <w:numId w:val="14"/>
        </w:numPr>
        <w:tabs>
          <w:tab w:val="left" w:pos="0"/>
        </w:tabs>
        <w:ind w:left="284" w:hanging="284"/>
        <w:jc w:val="both"/>
      </w:pPr>
      <w:r w:rsidRPr="00156F61">
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156F61">
        <w:t>настоящего на основе осознания</w:t>
      </w:r>
      <w:proofErr w:type="gramEnd"/>
      <w:r w:rsidRPr="00156F61">
        <w:t xml:space="preserve"> и осмысления истории, духовных ценностей и достижений нашей страны;</w:t>
      </w:r>
    </w:p>
    <w:p w:rsidR="00496E41" w:rsidRPr="00156F61" w:rsidRDefault="00496E41" w:rsidP="00496E41">
      <w:pPr>
        <w:pStyle w:val="a6"/>
        <w:numPr>
          <w:ilvl w:val="0"/>
          <w:numId w:val="14"/>
        </w:numPr>
        <w:tabs>
          <w:tab w:val="left" w:pos="0"/>
        </w:tabs>
        <w:ind w:left="284" w:hanging="284"/>
        <w:jc w:val="both"/>
      </w:pPr>
      <w:proofErr w:type="gramStart"/>
      <w:r w:rsidRPr="00156F61">
        <w:t>готовность  и</w:t>
      </w:r>
      <w:proofErr w:type="gramEnd"/>
      <w:r w:rsidRPr="00156F61">
        <w:t xml:space="preserve">  способность  обучающихся  к  саморазвитию 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к России как к Родине (Отечеству</w:t>
      </w:r>
      <w:r w:rsidRPr="00156F61">
        <w:rPr>
          <w:rFonts w:ascii="Times New Roman" w:hAnsi="Times New Roman" w:cs="Times New Roman"/>
          <w:sz w:val="24"/>
          <w:szCs w:val="24"/>
        </w:rPr>
        <w:t>):</w:t>
      </w:r>
    </w:p>
    <w:p w:rsidR="00496E41" w:rsidRPr="00156F61" w:rsidRDefault="00496E41" w:rsidP="00496E41">
      <w:pPr>
        <w:pStyle w:val="a6"/>
        <w:numPr>
          <w:ilvl w:val="0"/>
          <w:numId w:val="15"/>
        </w:numPr>
        <w:tabs>
          <w:tab w:val="left" w:pos="0"/>
        </w:tabs>
        <w:ind w:left="284" w:hanging="284"/>
        <w:jc w:val="both"/>
      </w:pPr>
      <w:proofErr w:type="gramStart"/>
      <w:r w:rsidRPr="00156F61">
        <w:t>российская  идентичность</w:t>
      </w:r>
      <w:proofErr w:type="gramEnd"/>
      <w:r w:rsidRPr="00156F61">
        <w:t>,  способность  к  осознанию 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496E41" w:rsidRPr="00156F61" w:rsidRDefault="00496E41" w:rsidP="00496E41">
      <w:pPr>
        <w:pStyle w:val="a6"/>
        <w:numPr>
          <w:ilvl w:val="0"/>
          <w:numId w:val="15"/>
        </w:numPr>
        <w:tabs>
          <w:tab w:val="left" w:pos="0"/>
        </w:tabs>
        <w:ind w:left="284" w:hanging="284"/>
        <w:jc w:val="both"/>
      </w:pPr>
      <w:r w:rsidRPr="00156F61"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96E41" w:rsidRPr="00156F61" w:rsidRDefault="00496E41" w:rsidP="00496E41">
      <w:pPr>
        <w:pStyle w:val="a6"/>
        <w:numPr>
          <w:ilvl w:val="0"/>
          <w:numId w:val="15"/>
        </w:numPr>
        <w:tabs>
          <w:tab w:val="left" w:pos="0"/>
        </w:tabs>
        <w:ind w:left="284" w:hanging="284"/>
        <w:jc w:val="both"/>
      </w:pPr>
      <w:r w:rsidRPr="00156F61"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96E41" w:rsidRPr="00156F61" w:rsidRDefault="00496E41" w:rsidP="00496E41">
      <w:pPr>
        <w:pStyle w:val="a6"/>
        <w:numPr>
          <w:ilvl w:val="0"/>
          <w:numId w:val="15"/>
        </w:numPr>
        <w:tabs>
          <w:tab w:val="left" w:pos="0"/>
        </w:tabs>
        <w:ind w:left="284" w:hanging="284"/>
        <w:jc w:val="both"/>
      </w:pPr>
      <w:r w:rsidRPr="00156F61">
        <w:t>воспитание уважения к культуре, языкам, традициям и обычаям народов, проживающих в Российской Федерации.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к закону, государству и к гражданскому обществу:</w:t>
      </w:r>
    </w:p>
    <w:p w:rsidR="00496E41" w:rsidRPr="00156F61" w:rsidRDefault="00496E41" w:rsidP="00496E41">
      <w:pPr>
        <w:pStyle w:val="a6"/>
        <w:numPr>
          <w:ilvl w:val="0"/>
          <w:numId w:val="16"/>
        </w:numPr>
        <w:tabs>
          <w:tab w:val="left" w:pos="0"/>
        </w:tabs>
        <w:ind w:left="284" w:hanging="284"/>
        <w:jc w:val="both"/>
      </w:pPr>
      <w:r w:rsidRPr="00156F61"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</w:t>
      </w:r>
      <w:proofErr w:type="gramStart"/>
      <w:r w:rsidRPr="00156F61">
        <w:t>традиционные  национальные</w:t>
      </w:r>
      <w:proofErr w:type="gramEnd"/>
      <w:r w:rsidRPr="00156F61">
        <w:t xml:space="preserve">  и  общечеловеческие  гуманистические  и демократические ценности, готового к участию в общественной жизни;</w:t>
      </w:r>
    </w:p>
    <w:p w:rsidR="00496E41" w:rsidRPr="00156F61" w:rsidRDefault="00496E41" w:rsidP="00496E41">
      <w:pPr>
        <w:pStyle w:val="a6"/>
        <w:numPr>
          <w:ilvl w:val="0"/>
          <w:numId w:val="16"/>
        </w:numPr>
        <w:tabs>
          <w:tab w:val="left" w:pos="0"/>
        </w:tabs>
        <w:ind w:left="284" w:hanging="284"/>
        <w:jc w:val="both"/>
      </w:pPr>
      <w:r w:rsidRPr="00156F61"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496E41" w:rsidRPr="00156F61" w:rsidRDefault="00496E41" w:rsidP="00496E41">
      <w:pPr>
        <w:pStyle w:val="a6"/>
        <w:numPr>
          <w:ilvl w:val="0"/>
          <w:numId w:val="16"/>
        </w:numPr>
        <w:tabs>
          <w:tab w:val="left" w:pos="0"/>
        </w:tabs>
        <w:ind w:left="284" w:hanging="284"/>
        <w:jc w:val="both"/>
      </w:pPr>
      <w:proofErr w:type="gramStart"/>
      <w:r w:rsidRPr="00156F61">
        <w:t>приверженность  идеям</w:t>
      </w:r>
      <w:proofErr w:type="gramEnd"/>
      <w:r w:rsidRPr="00156F61">
        <w:t xml:space="preserve">  интернационализма,  дружбы,  равенства, взаимопомощи  народов;  воспитание  уважительного  отношения  к национальному достоинству людей, их чувствам, религиозным убеждениям;</w:t>
      </w:r>
    </w:p>
    <w:p w:rsidR="00496E41" w:rsidRPr="00156F61" w:rsidRDefault="00496E41" w:rsidP="00496E41">
      <w:pPr>
        <w:pStyle w:val="a6"/>
        <w:numPr>
          <w:ilvl w:val="0"/>
          <w:numId w:val="16"/>
        </w:numPr>
        <w:tabs>
          <w:tab w:val="left" w:pos="0"/>
        </w:tabs>
        <w:ind w:left="284" w:hanging="284"/>
        <w:jc w:val="both"/>
      </w:pPr>
      <w:proofErr w:type="gramStart"/>
      <w:r w:rsidRPr="00156F61">
        <w:lastRenderedPageBreak/>
        <w:t>готовность  обучающихся</w:t>
      </w:r>
      <w:proofErr w:type="gramEnd"/>
      <w:r w:rsidRPr="00156F61">
        <w:t xml:space="preserve">  противостоять  идеологии 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с окружающими людьми:</w:t>
      </w:r>
    </w:p>
    <w:p w:rsidR="00496E41" w:rsidRPr="00156F61" w:rsidRDefault="00496E41" w:rsidP="00496E41">
      <w:pPr>
        <w:pStyle w:val="a6"/>
        <w:numPr>
          <w:ilvl w:val="0"/>
          <w:numId w:val="17"/>
        </w:numPr>
        <w:tabs>
          <w:tab w:val="left" w:pos="0"/>
        </w:tabs>
        <w:ind w:left="284" w:hanging="284"/>
        <w:jc w:val="both"/>
      </w:pPr>
      <w:proofErr w:type="gramStart"/>
      <w:r w:rsidRPr="00156F61">
        <w:t>нравственное  сознание</w:t>
      </w:r>
      <w:proofErr w:type="gramEnd"/>
      <w:r w:rsidRPr="00156F61">
        <w:t xml:space="preserve">  и  поведение  на  основе  усвоения общечеловеческих  ценностей,  толерантного  сознания  и  поведения 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496E41" w:rsidRPr="00156F61" w:rsidRDefault="00496E41" w:rsidP="00496E41">
      <w:pPr>
        <w:pStyle w:val="a6"/>
        <w:numPr>
          <w:ilvl w:val="0"/>
          <w:numId w:val="17"/>
        </w:numPr>
        <w:tabs>
          <w:tab w:val="left" w:pos="0"/>
        </w:tabs>
        <w:ind w:left="284" w:hanging="284"/>
        <w:jc w:val="both"/>
      </w:pPr>
      <w:r w:rsidRPr="00156F61">
        <w:t xml:space="preserve">принятие гуманистических ценностей, осознанное, уважительное и </w:t>
      </w:r>
      <w:proofErr w:type="gramStart"/>
      <w:r w:rsidRPr="00156F61">
        <w:t>доброжелательное  отношение</w:t>
      </w:r>
      <w:proofErr w:type="gramEnd"/>
      <w:r w:rsidRPr="00156F61">
        <w:t xml:space="preserve">  к  другому  человеку,  его  мнению, мировоззрению;</w:t>
      </w:r>
    </w:p>
    <w:p w:rsidR="00496E41" w:rsidRPr="00156F61" w:rsidRDefault="00496E41" w:rsidP="00496E41">
      <w:pPr>
        <w:pStyle w:val="a6"/>
        <w:numPr>
          <w:ilvl w:val="0"/>
          <w:numId w:val="17"/>
        </w:numPr>
        <w:tabs>
          <w:tab w:val="left" w:pos="0"/>
        </w:tabs>
        <w:ind w:left="284" w:hanging="284"/>
        <w:jc w:val="both"/>
      </w:pPr>
      <w:r w:rsidRPr="00156F61"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496E41" w:rsidRPr="00156F61" w:rsidRDefault="00496E41" w:rsidP="00496E41">
      <w:pPr>
        <w:pStyle w:val="a6"/>
        <w:numPr>
          <w:ilvl w:val="0"/>
          <w:numId w:val="17"/>
        </w:numPr>
        <w:tabs>
          <w:tab w:val="left" w:pos="0"/>
        </w:tabs>
        <w:ind w:left="284" w:hanging="284"/>
        <w:jc w:val="both"/>
      </w:pPr>
      <w:r w:rsidRPr="00156F61"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496E41" w:rsidRPr="00156F61" w:rsidRDefault="00496E41" w:rsidP="00496E41">
      <w:pPr>
        <w:pStyle w:val="a6"/>
        <w:numPr>
          <w:ilvl w:val="0"/>
          <w:numId w:val="17"/>
        </w:numPr>
        <w:tabs>
          <w:tab w:val="left" w:pos="0"/>
        </w:tabs>
        <w:ind w:left="284" w:hanging="284"/>
        <w:jc w:val="both"/>
        <w:rPr>
          <w:i/>
        </w:rPr>
      </w:pPr>
      <w:r w:rsidRPr="00156F61">
        <w:rPr>
          <w:i/>
        </w:rPr>
        <w:t xml:space="preserve">результаты в сфере </w:t>
      </w:r>
      <w:proofErr w:type="gramStart"/>
      <w:r w:rsidRPr="00156F61">
        <w:rPr>
          <w:i/>
        </w:rPr>
        <w:t>отношений</w:t>
      </w:r>
      <w:proofErr w:type="gramEnd"/>
      <w:r w:rsidRPr="00156F61">
        <w:rPr>
          <w:i/>
        </w:rPr>
        <w:t xml:space="preserve"> обучающихся к окружающему миру, живой природе, художественной культуре:</w:t>
      </w:r>
    </w:p>
    <w:p w:rsidR="00496E41" w:rsidRPr="00156F61" w:rsidRDefault="00496E41" w:rsidP="00496E41">
      <w:pPr>
        <w:pStyle w:val="a6"/>
        <w:numPr>
          <w:ilvl w:val="0"/>
          <w:numId w:val="17"/>
        </w:numPr>
        <w:tabs>
          <w:tab w:val="left" w:pos="0"/>
        </w:tabs>
        <w:ind w:left="284" w:hanging="284"/>
        <w:jc w:val="both"/>
      </w:pPr>
      <w:r w:rsidRPr="00156F61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деятельности;</w:t>
      </w:r>
    </w:p>
    <w:p w:rsidR="00496E41" w:rsidRPr="00156F61" w:rsidRDefault="00496E41" w:rsidP="00496E41">
      <w:pPr>
        <w:pStyle w:val="a6"/>
        <w:numPr>
          <w:ilvl w:val="0"/>
          <w:numId w:val="17"/>
        </w:numPr>
        <w:tabs>
          <w:tab w:val="left" w:pos="0"/>
        </w:tabs>
        <w:ind w:left="284" w:hanging="284"/>
        <w:jc w:val="both"/>
      </w:pPr>
      <w:proofErr w:type="gramStart"/>
      <w:r w:rsidRPr="00156F61">
        <w:t>эстетическое  отношения</w:t>
      </w:r>
      <w:proofErr w:type="gramEnd"/>
      <w:r w:rsidRPr="00156F61">
        <w:t xml:space="preserve">  к  миру,  готовность  к  эстетическому обустройству собственного быта.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 </w:t>
      </w: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к семье и родителям, в том числе подготовка к семейной жизни:</w:t>
      </w:r>
    </w:p>
    <w:p w:rsidR="00496E41" w:rsidRPr="00156F61" w:rsidRDefault="00496E41" w:rsidP="00496E41">
      <w:pPr>
        <w:pStyle w:val="a6"/>
        <w:numPr>
          <w:ilvl w:val="0"/>
          <w:numId w:val="18"/>
        </w:numPr>
        <w:tabs>
          <w:tab w:val="left" w:pos="0"/>
        </w:tabs>
        <w:ind w:left="284" w:hanging="284"/>
        <w:jc w:val="both"/>
      </w:pPr>
      <w:r w:rsidRPr="00156F61">
        <w:t>ответственное отношение к созданию семьи на основе осознанного принятия ценностей семейной жизни;</w:t>
      </w:r>
    </w:p>
    <w:p w:rsidR="00496E41" w:rsidRPr="00156F61" w:rsidRDefault="00496E41" w:rsidP="00496E41">
      <w:pPr>
        <w:pStyle w:val="a6"/>
        <w:numPr>
          <w:ilvl w:val="0"/>
          <w:numId w:val="18"/>
        </w:numPr>
        <w:tabs>
          <w:tab w:val="left" w:pos="0"/>
        </w:tabs>
        <w:ind w:left="284" w:hanging="284"/>
        <w:jc w:val="both"/>
      </w:pPr>
      <w:r w:rsidRPr="00156F61">
        <w:t xml:space="preserve">положительный образ семьи, </w:t>
      </w:r>
      <w:proofErr w:type="spellStart"/>
      <w:r w:rsidRPr="00156F61">
        <w:t>родительства</w:t>
      </w:r>
      <w:proofErr w:type="spellEnd"/>
      <w:r w:rsidRPr="00156F61">
        <w:t xml:space="preserve"> (отцовства и материнства), </w:t>
      </w:r>
      <w:proofErr w:type="spellStart"/>
      <w:r w:rsidRPr="00156F61">
        <w:t>интериоризация</w:t>
      </w:r>
      <w:proofErr w:type="spellEnd"/>
      <w:r w:rsidRPr="00156F61">
        <w:t xml:space="preserve"> традиционных семейных ценностей.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</w:rPr>
        <w:t>результаты в сфере отношения обучающихся к труду, в сфере социально-экономических отношений:</w:t>
      </w:r>
    </w:p>
    <w:p w:rsidR="00496E41" w:rsidRPr="00156F61" w:rsidRDefault="00496E41" w:rsidP="00496E41">
      <w:pPr>
        <w:pStyle w:val="a6"/>
        <w:numPr>
          <w:ilvl w:val="0"/>
          <w:numId w:val="19"/>
        </w:numPr>
        <w:tabs>
          <w:tab w:val="left" w:pos="0"/>
        </w:tabs>
        <w:ind w:left="284" w:hanging="284"/>
        <w:jc w:val="both"/>
      </w:pPr>
      <w:r w:rsidRPr="00156F61">
        <w:t>осознанный выбор будущей профессии как путь и способ реализации собственных жизненных планов;</w:t>
      </w:r>
    </w:p>
    <w:p w:rsidR="00496E41" w:rsidRPr="00156F61" w:rsidRDefault="00496E41" w:rsidP="00496E41">
      <w:pPr>
        <w:pStyle w:val="a6"/>
        <w:numPr>
          <w:ilvl w:val="0"/>
          <w:numId w:val="19"/>
        </w:numPr>
        <w:tabs>
          <w:tab w:val="left" w:pos="0"/>
        </w:tabs>
        <w:ind w:left="284" w:hanging="284"/>
        <w:jc w:val="both"/>
      </w:pPr>
      <w:r w:rsidRPr="00156F61"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56F61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proofErr w:type="spellEnd"/>
      <w:r w:rsidRPr="00156F61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результаты. 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1. </w:t>
      </w:r>
      <w:r w:rsidRPr="00156F61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</w:t>
      </w:r>
      <w:r w:rsidRPr="00156F61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r w:rsidRPr="00156F61">
        <w:t>самостоятельно определять цели, задавать параметры и критерии, по которым можно определить, что цель достигнута;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r w:rsidRPr="00156F61">
        <w:t>оценивать возможные последствия достижения поставленной цели в деятельности, собственной жизни и жизни окружающих людей, основываясь на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r w:rsidRPr="00156F61">
        <w:t>соображениях этики и морали;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r w:rsidRPr="00156F61"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r w:rsidRPr="00156F61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r w:rsidRPr="00156F61"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proofErr w:type="gramStart"/>
      <w:r w:rsidRPr="00156F61">
        <w:t>организовывать  эффективный</w:t>
      </w:r>
      <w:proofErr w:type="gramEnd"/>
      <w:r w:rsidRPr="00156F61">
        <w:t xml:space="preserve">  поиск  ресурсов,  необходимых  для достижения поставленной цели;</w:t>
      </w:r>
    </w:p>
    <w:p w:rsidR="00496E41" w:rsidRPr="00156F61" w:rsidRDefault="00496E41" w:rsidP="00496E41">
      <w:pPr>
        <w:pStyle w:val="a6"/>
        <w:numPr>
          <w:ilvl w:val="0"/>
          <w:numId w:val="20"/>
        </w:numPr>
        <w:tabs>
          <w:tab w:val="left" w:pos="142"/>
        </w:tabs>
        <w:ind w:left="284" w:hanging="284"/>
        <w:jc w:val="both"/>
      </w:pPr>
      <w:r w:rsidRPr="00156F61">
        <w:t>сопоставлять полученный результат деятельности с поставленной заранее целью.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2. </w:t>
      </w:r>
      <w:r w:rsidRPr="00156F61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156F61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>искать и находить обобщенные способы решения задач, в том числе, осуществлять развернутый информационный поиск и ставить на его основе новые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>(учебные и познавательные) задачи;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proofErr w:type="gramStart"/>
      <w:r w:rsidRPr="00156F61">
        <w:t>использовать  различные</w:t>
      </w:r>
      <w:proofErr w:type="gramEnd"/>
      <w:r w:rsidRPr="00156F61">
        <w:t xml:space="preserve">  модельно-схематические  средства  для представления существенных связей и отношений, а также противоречий, </w:t>
      </w:r>
      <w:proofErr w:type="spellStart"/>
      <w:r w:rsidRPr="00156F61">
        <w:t>выявле</w:t>
      </w:r>
      <w:proofErr w:type="spellEnd"/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proofErr w:type="spellStart"/>
      <w:r w:rsidRPr="00156F61">
        <w:t>ных</w:t>
      </w:r>
      <w:proofErr w:type="spellEnd"/>
      <w:r w:rsidRPr="00156F61">
        <w:t xml:space="preserve"> в информационных источниках;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>находить и приводить критические аргументы в отношении действий и суждений другого; спокойно и разумно относиться к критическим замечаниям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>отношении собственного суждения, рассматривать их как ресурс собственного развития;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496E41" w:rsidRPr="00156F61" w:rsidRDefault="00496E41" w:rsidP="00496E41">
      <w:pPr>
        <w:pStyle w:val="a6"/>
        <w:numPr>
          <w:ilvl w:val="0"/>
          <w:numId w:val="21"/>
        </w:numPr>
        <w:tabs>
          <w:tab w:val="left" w:pos="284"/>
        </w:tabs>
        <w:ind w:left="284" w:hanging="284"/>
        <w:jc w:val="both"/>
      </w:pPr>
      <w:r w:rsidRPr="00156F61">
        <w:t xml:space="preserve">менять и удерживать разные позиции в познавательной деятельности. 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>3.</w:t>
      </w:r>
      <w:r w:rsidRPr="00156F61">
        <w:rPr>
          <w:rFonts w:ascii="Times New Roman" w:hAnsi="Times New Roman" w:cs="Times New Roman"/>
          <w:b/>
          <w:i/>
          <w:sz w:val="24"/>
          <w:szCs w:val="24"/>
        </w:rPr>
        <w:t xml:space="preserve"> Коммуникативные</w:t>
      </w:r>
      <w:r w:rsidRPr="00156F61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496E41" w:rsidRPr="00156F61" w:rsidRDefault="00496E41" w:rsidP="00496E41">
      <w:pPr>
        <w:pStyle w:val="a6"/>
        <w:numPr>
          <w:ilvl w:val="0"/>
          <w:numId w:val="22"/>
        </w:numPr>
        <w:tabs>
          <w:tab w:val="left" w:pos="0"/>
        </w:tabs>
        <w:ind w:left="284" w:hanging="284"/>
        <w:jc w:val="both"/>
      </w:pPr>
      <w:r w:rsidRPr="00156F61"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496E41" w:rsidRPr="00156F61" w:rsidRDefault="00496E41" w:rsidP="00496E41">
      <w:pPr>
        <w:pStyle w:val="a6"/>
        <w:numPr>
          <w:ilvl w:val="0"/>
          <w:numId w:val="22"/>
        </w:numPr>
        <w:tabs>
          <w:tab w:val="left" w:pos="0"/>
        </w:tabs>
        <w:ind w:left="284" w:hanging="284"/>
        <w:jc w:val="both"/>
      </w:pPr>
      <w:r w:rsidRPr="00156F61"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96E41" w:rsidRPr="00156F61" w:rsidRDefault="00496E41" w:rsidP="00496E41">
      <w:pPr>
        <w:pStyle w:val="a6"/>
        <w:numPr>
          <w:ilvl w:val="0"/>
          <w:numId w:val="22"/>
        </w:numPr>
        <w:tabs>
          <w:tab w:val="left" w:pos="0"/>
        </w:tabs>
        <w:ind w:left="284" w:hanging="284"/>
        <w:jc w:val="both"/>
      </w:pPr>
      <w:r w:rsidRPr="00156F61">
        <w:t>координировать и выполнять работу в условиях реального, виртуального и комбинированного взаимодействия;</w:t>
      </w:r>
    </w:p>
    <w:p w:rsidR="00496E41" w:rsidRPr="00156F61" w:rsidRDefault="00496E41" w:rsidP="00496E41">
      <w:pPr>
        <w:pStyle w:val="a6"/>
        <w:numPr>
          <w:ilvl w:val="0"/>
          <w:numId w:val="22"/>
        </w:numPr>
        <w:tabs>
          <w:tab w:val="left" w:pos="0"/>
        </w:tabs>
        <w:ind w:left="284" w:hanging="284"/>
        <w:jc w:val="both"/>
      </w:pPr>
      <w:proofErr w:type="gramStart"/>
      <w:r w:rsidRPr="00156F61">
        <w:t>развернуто,  логично</w:t>
      </w:r>
      <w:proofErr w:type="gramEnd"/>
      <w:r w:rsidRPr="00156F61">
        <w:t xml:space="preserve">  и  точно  излагать  свою  точку  зрения  с использованием адекватных (устных и письменных) языковых средств;</w:t>
      </w:r>
    </w:p>
    <w:p w:rsidR="00496E41" w:rsidRPr="00156F61" w:rsidRDefault="00496E41" w:rsidP="00496E41">
      <w:pPr>
        <w:pStyle w:val="a6"/>
        <w:numPr>
          <w:ilvl w:val="0"/>
          <w:numId w:val="22"/>
        </w:numPr>
        <w:tabs>
          <w:tab w:val="left" w:pos="0"/>
        </w:tabs>
        <w:ind w:left="284" w:hanging="284"/>
        <w:jc w:val="both"/>
      </w:pPr>
      <w:r w:rsidRPr="00156F61">
        <w:t xml:space="preserve">распознавать </w:t>
      </w:r>
      <w:proofErr w:type="spellStart"/>
      <w:r w:rsidRPr="00156F61">
        <w:t>конфликтогенные</w:t>
      </w:r>
      <w:proofErr w:type="spellEnd"/>
      <w:r w:rsidRPr="00156F61"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E41" w:rsidRPr="00156F61" w:rsidRDefault="00496E41" w:rsidP="00496E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>Выпускник на углублённом уровне получит возможность научиться: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lastRenderedPageBreak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создавать отзывы и рецензии на предложенный текст;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 xml:space="preserve">соблюдать культуру чтения, говорения, </w:t>
      </w:r>
      <w:proofErr w:type="spellStart"/>
      <w:r w:rsidRPr="00156F61">
        <w:rPr>
          <w:i/>
          <w:sz w:val="24"/>
          <w:szCs w:val="24"/>
        </w:rPr>
        <w:t>аудирования</w:t>
      </w:r>
      <w:proofErr w:type="spellEnd"/>
      <w:r w:rsidRPr="00156F61">
        <w:rPr>
          <w:i/>
          <w:sz w:val="24"/>
          <w:szCs w:val="24"/>
        </w:rPr>
        <w:t xml:space="preserve"> и письма;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осуществлять речевой самоконтроль;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496E41" w:rsidRPr="00156F61" w:rsidRDefault="00496E41" w:rsidP="00496E41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496E41" w:rsidRPr="00156F61" w:rsidRDefault="00496E41" w:rsidP="00496E41">
      <w:p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6E41" w:rsidRPr="00156F61" w:rsidRDefault="00496E41" w:rsidP="00496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>2. Содержание учебного предмета «</w:t>
      </w:r>
      <w:r>
        <w:rPr>
          <w:rFonts w:ascii="Times New Roman" w:hAnsi="Times New Roman" w:cs="Times New Roman"/>
          <w:b/>
          <w:sz w:val="24"/>
          <w:szCs w:val="24"/>
        </w:rPr>
        <w:t>Трудные вопросы орфографии и пунктуации</w:t>
      </w:r>
      <w:r w:rsidRPr="00156F61">
        <w:rPr>
          <w:rFonts w:ascii="Times New Roman" w:hAnsi="Times New Roman" w:cs="Times New Roman"/>
          <w:b/>
          <w:sz w:val="24"/>
          <w:szCs w:val="24"/>
        </w:rPr>
        <w:t>»</w:t>
      </w:r>
    </w:p>
    <w:p w:rsidR="00496E41" w:rsidRDefault="00496E41" w:rsidP="00496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F61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496E41" w:rsidRPr="00496E41" w:rsidRDefault="00496E41" w:rsidP="00496E41">
      <w:pPr>
        <w:pStyle w:val="a6"/>
        <w:numPr>
          <w:ilvl w:val="0"/>
          <w:numId w:val="36"/>
        </w:numPr>
      </w:pPr>
      <w:r w:rsidRPr="00496E41">
        <w:t>Вводный урок -1ч</w:t>
      </w:r>
    </w:p>
    <w:p w:rsidR="00496E41" w:rsidRPr="00496E41" w:rsidRDefault="00496E41" w:rsidP="00496E41">
      <w:pPr>
        <w:pStyle w:val="a6"/>
        <w:numPr>
          <w:ilvl w:val="0"/>
          <w:numId w:val="36"/>
        </w:numPr>
      </w:pPr>
      <w:r w:rsidRPr="00496E41">
        <w:t>Текст и его особенности-4 часа</w:t>
      </w:r>
    </w:p>
    <w:p w:rsidR="00496E41" w:rsidRPr="00496E41" w:rsidRDefault="00077996" w:rsidP="00496E41">
      <w:pPr>
        <w:pStyle w:val="a6"/>
        <w:numPr>
          <w:ilvl w:val="0"/>
          <w:numId w:val="36"/>
        </w:numPr>
      </w:pPr>
      <w:r>
        <w:t>Нормы русского языка- 15</w:t>
      </w:r>
      <w:r w:rsidR="00496E41" w:rsidRPr="00496E41">
        <w:t xml:space="preserve"> часов</w:t>
      </w:r>
    </w:p>
    <w:p w:rsidR="00496E41" w:rsidRPr="00496E41" w:rsidRDefault="00496E41" w:rsidP="00496E41">
      <w:pPr>
        <w:pStyle w:val="a6"/>
        <w:numPr>
          <w:ilvl w:val="0"/>
          <w:numId w:val="36"/>
        </w:numPr>
      </w:pPr>
      <w:r w:rsidRPr="00496E41">
        <w:t>Орфография-</w:t>
      </w:r>
      <w:r w:rsidR="00077996">
        <w:t xml:space="preserve"> 8</w:t>
      </w:r>
      <w:r w:rsidRPr="00496E41">
        <w:t xml:space="preserve"> часов</w:t>
      </w:r>
    </w:p>
    <w:p w:rsidR="00496E41" w:rsidRPr="00496E41" w:rsidRDefault="00496E41" w:rsidP="00496E41">
      <w:pPr>
        <w:pStyle w:val="a6"/>
        <w:numPr>
          <w:ilvl w:val="0"/>
          <w:numId w:val="36"/>
        </w:numPr>
      </w:pPr>
      <w:r w:rsidRPr="00496E41">
        <w:t>Сре</w:t>
      </w:r>
      <w:r w:rsidR="00077996">
        <w:t>дства речевой вырапзительности-7</w:t>
      </w:r>
      <w:r w:rsidRPr="00496E41">
        <w:t xml:space="preserve"> часов</w:t>
      </w:r>
    </w:p>
    <w:p w:rsidR="00496E41" w:rsidRPr="00156F61" w:rsidRDefault="00496E41" w:rsidP="00496E41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496E41" w:rsidRPr="00156F61" w:rsidRDefault="00496E41" w:rsidP="00496E41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4"/>
          <w:szCs w:val="24"/>
        </w:rPr>
      </w:pPr>
    </w:p>
    <w:p w:rsidR="00077996" w:rsidRDefault="00077996" w:rsidP="00077996">
      <w:pPr>
        <w:pStyle w:val="a6"/>
        <w:numPr>
          <w:ilvl w:val="0"/>
          <w:numId w:val="37"/>
        </w:numPr>
      </w:pPr>
      <w:r w:rsidRPr="00496E41">
        <w:t>Вводный урок -1ч</w:t>
      </w:r>
    </w:p>
    <w:p w:rsidR="00077996" w:rsidRDefault="00077996" w:rsidP="00077996">
      <w:pPr>
        <w:pStyle w:val="a6"/>
        <w:numPr>
          <w:ilvl w:val="0"/>
          <w:numId w:val="37"/>
        </w:numPr>
      </w:pPr>
      <w:r>
        <w:t>Сочинение итоговое- 15 часов</w:t>
      </w:r>
    </w:p>
    <w:p w:rsidR="00077996" w:rsidRPr="00496E41" w:rsidRDefault="00077996" w:rsidP="00077996">
      <w:pPr>
        <w:pStyle w:val="a6"/>
        <w:numPr>
          <w:ilvl w:val="0"/>
          <w:numId w:val="37"/>
        </w:numPr>
      </w:pPr>
      <w:r>
        <w:t>Сочинение в формате ЕГЭ-18 часов</w:t>
      </w:r>
    </w:p>
    <w:p w:rsidR="00496E41" w:rsidRPr="00156F61" w:rsidRDefault="00496E41" w:rsidP="00496E41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</w:p>
    <w:p w:rsidR="00496E41" w:rsidRPr="00156F61" w:rsidRDefault="00496E41" w:rsidP="00496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 xml:space="preserve">3. Тематическое планирование </w:t>
      </w:r>
    </w:p>
    <w:p w:rsidR="00496E41" w:rsidRPr="00156F61" w:rsidRDefault="00496E41" w:rsidP="00496E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E41" w:rsidRPr="004334BC" w:rsidRDefault="00496E41" w:rsidP="00496E41">
      <w:pPr>
        <w:rPr>
          <w:rFonts w:ascii="Times New Roman" w:hAnsi="Times New Roman" w:cs="Times New Roman"/>
          <w:sz w:val="28"/>
          <w:szCs w:val="28"/>
        </w:rPr>
      </w:pPr>
      <w:r w:rsidRPr="004334BC">
        <w:rPr>
          <w:rFonts w:ascii="Times New Roman" w:hAnsi="Times New Roman" w:cs="Times New Roman"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sz w:val="28"/>
          <w:szCs w:val="28"/>
        </w:rPr>
        <w:t>11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2233"/>
      </w:tblGrid>
      <w:tr w:rsidR="004334BC" w:rsidTr="004334BC">
        <w:tc>
          <w:tcPr>
            <w:tcW w:w="1101" w:type="dxa"/>
          </w:tcPr>
          <w:p w:rsidR="004334BC" w:rsidRDefault="00433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5279" w:type="dxa"/>
          </w:tcPr>
          <w:p w:rsidR="004334BC" w:rsidRDefault="00433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233" w:type="dxa"/>
          </w:tcPr>
          <w:p w:rsidR="004334BC" w:rsidRDefault="00433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часов</w:t>
            </w:r>
          </w:p>
        </w:tc>
      </w:tr>
      <w:tr w:rsidR="004334BC" w:rsidTr="004334BC">
        <w:tc>
          <w:tcPr>
            <w:tcW w:w="1101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79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урок. Инст</w:t>
            </w:r>
            <w:r w:rsidR="005F7D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уктаж.</w:t>
            </w:r>
          </w:p>
        </w:tc>
        <w:tc>
          <w:tcPr>
            <w:tcW w:w="2233" w:type="dxa"/>
          </w:tcPr>
          <w:p w:rsidR="004334BC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34BC" w:rsidTr="004334BC">
        <w:tc>
          <w:tcPr>
            <w:tcW w:w="1101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Текст. Структура текста.</w:t>
            </w:r>
          </w:p>
        </w:tc>
        <w:tc>
          <w:tcPr>
            <w:tcW w:w="2233" w:type="dxa"/>
          </w:tcPr>
          <w:p w:rsidR="004334BC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34BC" w:rsidTr="004334BC">
        <w:tc>
          <w:tcPr>
            <w:tcW w:w="1101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анализ текста</w:t>
            </w:r>
          </w:p>
        </w:tc>
        <w:tc>
          <w:tcPr>
            <w:tcW w:w="2233" w:type="dxa"/>
          </w:tcPr>
          <w:p w:rsidR="004334BC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34BC" w:rsidTr="004334BC">
        <w:tc>
          <w:tcPr>
            <w:tcW w:w="1101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9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связи предложений в тексте</w:t>
            </w:r>
          </w:p>
        </w:tc>
        <w:tc>
          <w:tcPr>
            <w:tcW w:w="2233" w:type="dxa"/>
          </w:tcPr>
          <w:p w:rsidR="004334BC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34BC" w:rsidTr="004334BC">
        <w:tc>
          <w:tcPr>
            <w:tcW w:w="1101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9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слова. Словари. Словарные стать</w:t>
            </w:r>
            <w:r w:rsidR="005F7DB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:rsidR="004334BC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34BC" w:rsidTr="004334BC">
        <w:tc>
          <w:tcPr>
            <w:tcW w:w="1101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9" w:type="dxa"/>
          </w:tcPr>
          <w:p w:rsidR="004334BC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Орфоэпические нормы. Ударение в существительных, прилагательных, наречиях.</w:t>
            </w:r>
          </w:p>
        </w:tc>
        <w:tc>
          <w:tcPr>
            <w:tcW w:w="2233" w:type="dxa"/>
          </w:tcPr>
          <w:p w:rsidR="004334BC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9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Орфоэпические нормы. Ударение в глаголах причастиях, деепричастиях.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79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 нормы. Паронимы.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409F" w:rsidTr="004334BC">
        <w:tc>
          <w:tcPr>
            <w:tcW w:w="1101" w:type="dxa"/>
          </w:tcPr>
          <w:p w:rsidR="0059409F" w:rsidRDefault="000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79" w:type="dxa"/>
          </w:tcPr>
          <w:p w:rsidR="0059409F" w:rsidRDefault="00594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Лексический анализ слова. Происхождение слова. Сфера употребления.</w:t>
            </w:r>
          </w:p>
        </w:tc>
        <w:tc>
          <w:tcPr>
            <w:tcW w:w="2233" w:type="dxa"/>
          </w:tcPr>
          <w:p w:rsidR="0059409F" w:rsidRDefault="0059409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D1F" w:rsidTr="004334BC">
        <w:tc>
          <w:tcPr>
            <w:tcW w:w="1101" w:type="dxa"/>
          </w:tcPr>
          <w:p w:rsidR="009A5D1F" w:rsidRDefault="000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79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 нормы. Речевая избыточность.</w:t>
            </w:r>
            <w:r w:rsidR="00023FAA">
              <w:rPr>
                <w:rFonts w:ascii="Times New Roman" w:hAnsi="Times New Roman" w:cs="Times New Roman"/>
                <w:sz w:val="28"/>
                <w:szCs w:val="28"/>
              </w:rPr>
              <w:t xml:space="preserve"> Ошибки. Неверно употребленные слова.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79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 нормы. Род имен существительных.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79" w:type="dxa"/>
          </w:tcPr>
          <w:p w:rsidR="009A5D1F" w:rsidRDefault="009A5D1F" w:rsidP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Морфологические </w:t>
            </w:r>
            <w:r w:rsidR="00023FAA">
              <w:rPr>
                <w:rFonts w:ascii="Times New Roman" w:hAnsi="Times New Roman" w:cs="Times New Roman"/>
                <w:sz w:val="28"/>
                <w:szCs w:val="28"/>
              </w:rPr>
              <w:t xml:space="preserve">и грамматические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нормы. Множественное число существительных.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79" w:type="dxa"/>
          </w:tcPr>
          <w:p w:rsidR="009A5D1F" w:rsidRDefault="009A5D1F" w:rsidP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 нормы. Формы родительного падежа единственн</w:t>
            </w:r>
            <w:r w:rsidR="00023F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и множественного числа в существительных.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79" w:type="dxa"/>
          </w:tcPr>
          <w:p w:rsidR="009A5D1F" w:rsidRDefault="009A5D1F" w:rsidP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 нормы. Глагольные формы.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79" w:type="dxa"/>
          </w:tcPr>
          <w:p w:rsidR="00280A0D" w:rsidRPr="009A5D1F" w:rsidRDefault="009A5D1F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 нормы. Нарушение связи между подлежащим и сказуемым</w:t>
            </w:r>
            <w:r w:rsidR="00280A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80A0D" w:rsidRPr="009A5D1F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</w:t>
            </w:r>
            <w:proofErr w:type="spellStart"/>
            <w:proofErr w:type="gramStart"/>
            <w:r w:rsidR="00280A0D" w:rsidRPr="009A5D1F">
              <w:rPr>
                <w:rFonts w:ascii="Times New Roman" w:hAnsi="Times New Roman" w:cs="Times New Roman"/>
                <w:sz w:val="28"/>
                <w:szCs w:val="28"/>
              </w:rPr>
              <w:t>видо</w:t>
            </w:r>
            <w:proofErr w:type="spellEnd"/>
            <w:r w:rsidR="00280A0D" w:rsidRPr="009A5D1F">
              <w:rPr>
                <w:rFonts w:ascii="Times New Roman" w:hAnsi="Times New Roman" w:cs="Times New Roman"/>
                <w:sz w:val="28"/>
                <w:szCs w:val="28"/>
              </w:rPr>
              <w:t>-временной</w:t>
            </w:r>
            <w:proofErr w:type="gramEnd"/>
            <w:r w:rsidR="00280A0D" w:rsidRPr="009A5D1F">
              <w:rPr>
                <w:rFonts w:ascii="Times New Roman" w:hAnsi="Times New Roman" w:cs="Times New Roman"/>
                <w:sz w:val="28"/>
                <w:szCs w:val="28"/>
              </w:rPr>
              <w:t xml:space="preserve"> соотнесённости глагольных форм.</w:t>
            </w:r>
          </w:p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79" w:type="dxa"/>
          </w:tcPr>
          <w:p w:rsidR="000F301F" w:rsidRP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Синтаксические нормы. </w:t>
            </w:r>
            <w:r w:rsidR="009C56EC" w:rsidRPr="009A5D1F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Неправильное употребление падежной формы существительного с предлогом.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C56EC" w:rsidRPr="009A5D1F">
              <w:rPr>
                <w:rFonts w:ascii="Times New Roman" w:hAnsi="Times New Roman" w:cs="Times New Roman"/>
                <w:sz w:val="28"/>
                <w:szCs w:val="28"/>
              </w:rPr>
              <w:t>арушение в построении предложения с несогласованным приложением.</w:t>
            </w:r>
          </w:p>
          <w:p w:rsidR="009A5D1F" w:rsidRDefault="009A5D1F" w:rsidP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79" w:type="dxa"/>
          </w:tcPr>
          <w:p w:rsidR="00280A0D" w:rsidRP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Синтаксические нормы. </w:t>
            </w:r>
            <w:r w:rsidRPr="009A5D1F">
              <w:rPr>
                <w:rFonts w:ascii="Times New Roman" w:hAnsi="Times New Roman" w:cs="Times New Roman"/>
                <w:sz w:val="28"/>
                <w:szCs w:val="28"/>
              </w:rPr>
              <w:t>Нарушение в построении предложения с однородными членами.</w:t>
            </w:r>
          </w:p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79" w:type="dxa"/>
          </w:tcPr>
          <w:p w:rsidR="00280A0D" w:rsidRP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Синтаксические нормы. </w:t>
            </w:r>
            <w:r w:rsidRPr="009A5D1F">
              <w:rPr>
                <w:rFonts w:ascii="Times New Roman" w:hAnsi="Times New Roman" w:cs="Times New Roman"/>
                <w:sz w:val="28"/>
                <w:szCs w:val="28"/>
              </w:rPr>
              <w:t>Нарушение в построении предложения с причастным оборотом.</w:t>
            </w:r>
          </w:p>
          <w:p w:rsidR="00280A0D" w:rsidRP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D1F">
              <w:rPr>
                <w:rFonts w:ascii="Times New Roman" w:hAnsi="Times New Roman" w:cs="Times New Roman"/>
                <w:sz w:val="28"/>
                <w:szCs w:val="28"/>
              </w:rPr>
              <w:t>Нарушение в построении предложения с деепричастным оборотом.</w:t>
            </w:r>
          </w:p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79" w:type="dxa"/>
          </w:tcPr>
          <w:p w:rsidR="00280A0D" w:rsidRP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Синтаксические нормы. </w:t>
            </w:r>
            <w:r w:rsidRPr="009A5D1F">
              <w:rPr>
                <w:rFonts w:ascii="Times New Roman" w:hAnsi="Times New Roman" w:cs="Times New Roman"/>
                <w:sz w:val="28"/>
                <w:szCs w:val="28"/>
              </w:rPr>
              <w:t>Нарушение в построении сложноподчинённого предложения.</w:t>
            </w:r>
          </w:p>
          <w:p w:rsid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D1F">
              <w:rPr>
                <w:rFonts w:ascii="Times New Roman" w:hAnsi="Times New Roman" w:cs="Times New Roman"/>
                <w:sz w:val="28"/>
                <w:szCs w:val="28"/>
              </w:rPr>
              <w:t>Нарушение в построении предложения с косвенной речью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79" w:type="dxa"/>
          </w:tcPr>
          <w:p w:rsidR="009A5D1F" w:rsidRDefault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Орфографические нормы. Орфограммы в корнях слов.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79" w:type="dxa"/>
          </w:tcPr>
          <w:p w:rsid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Орфографические нормы. Орфограммы в приставках.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79" w:type="dxa"/>
          </w:tcPr>
          <w:p w:rsidR="009A5D1F" w:rsidRDefault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Орфографические нормы. Орфограммы в суффиксах разных частей речи.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79" w:type="dxa"/>
          </w:tcPr>
          <w:p w:rsidR="009A5D1F" w:rsidRDefault="00280A0D" w:rsidP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Орфографические нормы. Орфограммы в окончаниях разных частей речи.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79" w:type="dxa"/>
          </w:tcPr>
          <w:p w:rsidR="009A5D1F" w:rsidRDefault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Слитное, дефисное и раздельное написание слов.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DD0468">
        <w:tc>
          <w:tcPr>
            <w:tcW w:w="1101" w:type="dxa"/>
            <w:shd w:val="clear" w:color="auto" w:fill="auto"/>
          </w:tcPr>
          <w:p w:rsidR="001B6ABD" w:rsidRPr="00DD0468" w:rsidRDefault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79" w:type="dxa"/>
          </w:tcPr>
          <w:p w:rsidR="001B6ABD" w:rsidRDefault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орфографических навыков.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D1F" w:rsidTr="00DD0468">
        <w:tc>
          <w:tcPr>
            <w:tcW w:w="1101" w:type="dxa"/>
            <w:shd w:val="clear" w:color="auto" w:fill="auto"/>
          </w:tcPr>
          <w:p w:rsidR="009A5D1F" w:rsidRPr="00DD0468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6ABD" w:rsidRPr="00DD04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9" w:type="dxa"/>
          </w:tcPr>
          <w:p w:rsidR="009A5D1F" w:rsidRDefault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 и НН в разных частях речи.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DD0468">
        <w:tc>
          <w:tcPr>
            <w:tcW w:w="1101" w:type="dxa"/>
            <w:shd w:val="clear" w:color="auto" w:fill="auto"/>
          </w:tcPr>
          <w:p w:rsidR="009A5D1F" w:rsidRPr="00DD0468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6ABD" w:rsidRPr="00DD04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9" w:type="dxa"/>
          </w:tcPr>
          <w:p w:rsidR="009A5D1F" w:rsidRDefault="00280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 НИ с разными частями речи.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DD0468">
        <w:tc>
          <w:tcPr>
            <w:tcW w:w="1101" w:type="dxa"/>
            <w:shd w:val="clear" w:color="auto" w:fill="auto"/>
          </w:tcPr>
          <w:p w:rsidR="009A5D1F" w:rsidRPr="00DD0468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6ABD" w:rsidRPr="00DD04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79" w:type="dxa"/>
          </w:tcPr>
          <w:p w:rsidR="009A5D1F" w:rsidRDefault="0059409F" w:rsidP="00594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речевой выразительности. Лексические</w:t>
            </w:r>
            <w:r w:rsidR="001B6ABD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речевой </w:t>
            </w:r>
            <w:proofErr w:type="gramStart"/>
            <w:r w:rsidR="001B6ABD">
              <w:rPr>
                <w:rFonts w:ascii="Times New Roman" w:hAnsi="Times New Roman" w:cs="Times New Roman"/>
                <w:sz w:val="28"/>
                <w:szCs w:val="28"/>
              </w:rPr>
              <w:t>выразительности.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6A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79" w:type="dxa"/>
          </w:tcPr>
          <w:p w:rsidR="009A5D1F" w:rsidRDefault="0059409F" w:rsidP="00594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Языковые особенности текста. Синтаксические средства речевой выразительности. 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79" w:type="dxa"/>
          </w:tcPr>
          <w:p w:rsidR="009A5D1F" w:rsidRDefault="0059409F" w:rsidP="00594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Языковые особенности текста. Фонетические средства речевой выразительности.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4334BC">
        <w:tc>
          <w:tcPr>
            <w:tcW w:w="1101" w:type="dxa"/>
          </w:tcPr>
          <w:p w:rsidR="001B6ABD" w:rsidRDefault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79" w:type="dxa"/>
          </w:tcPr>
          <w:p w:rsidR="001B6ABD" w:rsidRDefault="001B6ABD" w:rsidP="00594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особенностями текста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B6A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9A5D1F" w:rsidRPr="001B6ABD" w:rsidRDefault="0059409F" w:rsidP="001B6AB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Языковые особенности текста. Приемы. 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4334BC">
        <w:tc>
          <w:tcPr>
            <w:tcW w:w="1101" w:type="dxa"/>
          </w:tcPr>
          <w:p w:rsidR="001B6ABD" w:rsidRDefault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79" w:type="dxa"/>
          </w:tcPr>
          <w:p w:rsidR="001B6ABD" w:rsidRDefault="001B6ABD" w:rsidP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Языковые особенности текста. Тропы.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ABD" w:rsidTr="004334BC">
        <w:tc>
          <w:tcPr>
            <w:tcW w:w="1101" w:type="dxa"/>
          </w:tcPr>
          <w:p w:rsidR="001B6ABD" w:rsidRDefault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79" w:type="dxa"/>
          </w:tcPr>
          <w:p w:rsidR="001B6ABD" w:rsidRDefault="001B6ABD" w:rsidP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Редактирование текстов.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A5D1F" w:rsidTr="004334BC">
        <w:tc>
          <w:tcPr>
            <w:tcW w:w="1101" w:type="dxa"/>
          </w:tcPr>
          <w:p w:rsidR="009A5D1F" w:rsidRDefault="009A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B6A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9" w:type="dxa"/>
          </w:tcPr>
          <w:p w:rsidR="009A5D1F" w:rsidRDefault="00496E41" w:rsidP="001B6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Редактирование текстов.</w:t>
            </w:r>
          </w:p>
        </w:tc>
        <w:tc>
          <w:tcPr>
            <w:tcW w:w="2233" w:type="dxa"/>
          </w:tcPr>
          <w:p w:rsidR="009A5D1F" w:rsidRDefault="009A5D1F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CF25A9" w:rsidRDefault="00CF25A9">
      <w:pPr>
        <w:rPr>
          <w:rFonts w:ascii="Times New Roman" w:hAnsi="Times New Roman" w:cs="Times New Roman"/>
          <w:sz w:val="28"/>
          <w:szCs w:val="28"/>
        </w:rPr>
      </w:pPr>
    </w:p>
    <w:p w:rsidR="001B6ABD" w:rsidRPr="004334BC" w:rsidRDefault="001B6ABD" w:rsidP="001B6ABD">
      <w:pPr>
        <w:rPr>
          <w:rFonts w:ascii="Times New Roman" w:hAnsi="Times New Roman" w:cs="Times New Roman"/>
          <w:sz w:val="28"/>
          <w:szCs w:val="28"/>
        </w:rPr>
      </w:pPr>
      <w:r w:rsidRPr="004334BC">
        <w:rPr>
          <w:rFonts w:ascii="Times New Roman" w:hAnsi="Times New Roman" w:cs="Times New Roman"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1B6ABD" w:rsidRPr="004334BC" w:rsidRDefault="001B6AB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2233"/>
      </w:tblGrid>
      <w:tr w:rsidR="001B6ABD" w:rsidTr="000C073D"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№п/п</w:t>
            </w:r>
          </w:p>
        </w:tc>
        <w:tc>
          <w:tcPr>
            <w:tcW w:w="5279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233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1B6ABD" w:rsidTr="001B6ABD">
        <w:trPr>
          <w:trHeight w:val="409"/>
        </w:trPr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урок. Инструктаж.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0C073D"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1B6ABD" w:rsidRPr="00796C41" w:rsidRDefault="00796C41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Сочинение. Разновидность форм и жанров. Итоговое сочинение</w:t>
            </w:r>
            <w:r w:rsidR="008A295A">
              <w:rPr>
                <w:rFonts w:ascii="Times New Roman" w:hAnsi="Times New Roman" w:cs="Times New Roman"/>
                <w:sz w:val="28"/>
                <w:szCs w:val="28"/>
              </w:rPr>
              <w:t>. Сочинение ЕГЭ.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0C073D"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</w:tcPr>
          <w:p w:rsidR="001B6ABD" w:rsidRDefault="00796C41" w:rsidP="00796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сочинений: сочинение-описание. сочинение-повествование.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0C073D"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9" w:type="dxa"/>
          </w:tcPr>
          <w:p w:rsidR="001B6ABD" w:rsidRDefault="00796C41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Сочинение-рассуждение. Итоговое сочинение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 итогового сочинения</w:t>
            </w:r>
          </w:p>
        </w:tc>
        <w:tc>
          <w:tcPr>
            <w:tcW w:w="2233" w:type="dxa"/>
          </w:tcPr>
          <w:p w:rsidR="008A295A" w:rsidRPr="00767CD5" w:rsidRDefault="008A295A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ABD" w:rsidTr="000C073D">
        <w:tc>
          <w:tcPr>
            <w:tcW w:w="1101" w:type="dxa"/>
          </w:tcPr>
          <w:p w:rsidR="001B6ABD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9" w:type="dxa"/>
          </w:tcPr>
          <w:p w:rsidR="001B6ABD" w:rsidRDefault="00796C41" w:rsidP="008A2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вступлений итогового сочинения</w:t>
            </w:r>
            <w:r w:rsidR="008A295A">
              <w:rPr>
                <w:rFonts w:ascii="Times New Roman" w:hAnsi="Times New Roman" w:cs="Times New Roman"/>
                <w:sz w:val="28"/>
                <w:szCs w:val="28"/>
              </w:rPr>
              <w:t xml:space="preserve"> Виды заключений итогового </w:t>
            </w:r>
            <w:proofErr w:type="spellStart"/>
            <w:r w:rsidR="008A295A">
              <w:rPr>
                <w:rFonts w:ascii="Times New Roman" w:hAnsi="Times New Roman" w:cs="Times New Roman"/>
                <w:sz w:val="28"/>
                <w:szCs w:val="28"/>
              </w:rPr>
              <w:t>сочинения.Клише</w:t>
            </w:r>
            <w:proofErr w:type="spellEnd"/>
            <w:r w:rsidR="008A29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0C073D">
        <w:tc>
          <w:tcPr>
            <w:tcW w:w="1101" w:type="dxa"/>
          </w:tcPr>
          <w:p w:rsidR="001B6ABD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9" w:type="dxa"/>
          </w:tcPr>
          <w:p w:rsidR="001B6ABD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Аргументация и тезис итогового сочинения.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0C073D"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79" w:type="dxa"/>
          </w:tcPr>
          <w:p w:rsidR="001B6ABD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готового итогового сочинения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0C073D"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79" w:type="dxa"/>
          </w:tcPr>
          <w:p w:rsidR="001B6ABD" w:rsidRDefault="008A295A" w:rsidP="00796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направления1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ABD" w:rsidTr="000C073D">
        <w:tc>
          <w:tcPr>
            <w:tcW w:w="1101" w:type="dxa"/>
          </w:tcPr>
          <w:p w:rsidR="001B6ABD" w:rsidRDefault="001B6ABD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79" w:type="dxa"/>
          </w:tcPr>
          <w:p w:rsidR="001B6ABD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ошибок.</w:t>
            </w:r>
          </w:p>
        </w:tc>
        <w:tc>
          <w:tcPr>
            <w:tcW w:w="2233" w:type="dxa"/>
          </w:tcPr>
          <w:p w:rsidR="001B6ABD" w:rsidRDefault="001B6ABD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направления2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Редактирование текстов сочинений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направления3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направления4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Редактирование собственных текстов сочинений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направления5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Редактирование текстов.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ЕГЭ. Задание 27.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 сочинения ЕГЭ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текстов публицистического и художественного стилей.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00F42" w:rsidTr="000C073D">
        <w:tc>
          <w:tcPr>
            <w:tcW w:w="1101" w:type="dxa"/>
          </w:tcPr>
          <w:p w:rsidR="00200F42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79" w:type="dxa"/>
          </w:tcPr>
          <w:p w:rsidR="00200F42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текста художественной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литературы.Б.Ласкин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«Наследство»</w:t>
            </w:r>
          </w:p>
        </w:tc>
        <w:tc>
          <w:tcPr>
            <w:tcW w:w="2233" w:type="dxa"/>
          </w:tcPr>
          <w:p w:rsidR="00200F42" w:rsidRPr="00767CD5" w:rsidRDefault="00200F42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5A" w:rsidTr="000C073D">
        <w:tc>
          <w:tcPr>
            <w:tcW w:w="1101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проблемы текста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позиции автора.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79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комментария к прочитанному тексту.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496E41">
        <w:trPr>
          <w:trHeight w:val="427"/>
        </w:trPr>
        <w:tc>
          <w:tcPr>
            <w:tcW w:w="1101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79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готовых сочинений.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79" w:type="dxa"/>
          </w:tcPr>
          <w:p w:rsidR="008A295A" w:rsidRDefault="00200F42" w:rsidP="00200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текста публицистического стиля.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79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сочинения на основе публицистического стиля.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79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 работы над сочинением.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8A295A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79" w:type="dxa"/>
          </w:tcPr>
          <w:p w:rsidR="008A295A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текстов.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00F42" w:rsidTr="000C073D">
        <w:tc>
          <w:tcPr>
            <w:tcW w:w="1101" w:type="dxa"/>
          </w:tcPr>
          <w:p w:rsidR="00200F42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79" w:type="dxa"/>
          </w:tcPr>
          <w:p w:rsidR="00200F42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Комментированное написание вступления к сочинению</w:t>
            </w:r>
          </w:p>
        </w:tc>
        <w:tc>
          <w:tcPr>
            <w:tcW w:w="2233" w:type="dxa"/>
          </w:tcPr>
          <w:p w:rsidR="00200F42" w:rsidRPr="00767CD5" w:rsidRDefault="00DD0468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00F42" w:rsidTr="000C073D">
        <w:tc>
          <w:tcPr>
            <w:tcW w:w="1101" w:type="dxa"/>
          </w:tcPr>
          <w:p w:rsidR="00200F42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79" w:type="dxa"/>
          </w:tcPr>
          <w:p w:rsidR="00200F42" w:rsidRDefault="00200F42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комментария к проблеме в</w:t>
            </w:r>
            <w:r w:rsidR="00DD0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сочинении</w:t>
            </w:r>
          </w:p>
        </w:tc>
        <w:tc>
          <w:tcPr>
            <w:tcW w:w="2233" w:type="dxa"/>
          </w:tcPr>
          <w:p w:rsidR="00200F42" w:rsidRPr="00767CD5" w:rsidRDefault="00DD0468" w:rsidP="00DD0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DD0468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79" w:type="dxa"/>
          </w:tcPr>
          <w:p w:rsidR="008A295A" w:rsidRPr="00DD0468" w:rsidRDefault="00DD0468" w:rsidP="00DD0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 xml:space="preserve">Разбор типичных ошибок в сочинениях. Редактирование текстов </w:t>
            </w:r>
            <w:r w:rsidR="00200F42" w:rsidRPr="00DD0468">
              <w:rPr>
                <w:rFonts w:ascii="Times New Roman" w:hAnsi="Times New Roman" w:cs="Times New Roman"/>
                <w:sz w:val="28"/>
                <w:szCs w:val="28"/>
              </w:rPr>
              <w:t>собственных сочинений.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DD0468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79" w:type="dxa"/>
          </w:tcPr>
          <w:p w:rsidR="008A295A" w:rsidRPr="00DD0468" w:rsidRDefault="00DD0468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>Редактирование собственных сочинений.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DD0468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79" w:type="dxa"/>
          </w:tcPr>
          <w:p w:rsidR="008A295A" w:rsidRPr="00DD0468" w:rsidRDefault="00DD0468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>Написание сочинения в формате ЕГЭ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A295A" w:rsidTr="000C073D">
        <w:tc>
          <w:tcPr>
            <w:tcW w:w="1101" w:type="dxa"/>
          </w:tcPr>
          <w:p w:rsidR="008A295A" w:rsidRDefault="00DD0468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79" w:type="dxa"/>
          </w:tcPr>
          <w:p w:rsidR="008A295A" w:rsidRPr="00DD0468" w:rsidRDefault="00DD0468" w:rsidP="000C0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468">
              <w:rPr>
                <w:rFonts w:ascii="Times New Roman" w:hAnsi="Times New Roman" w:cs="Times New Roman"/>
                <w:sz w:val="28"/>
                <w:szCs w:val="28"/>
              </w:rPr>
              <w:t>Составление собственных сочинений.</w:t>
            </w:r>
          </w:p>
        </w:tc>
        <w:tc>
          <w:tcPr>
            <w:tcW w:w="2233" w:type="dxa"/>
          </w:tcPr>
          <w:p w:rsidR="008A295A" w:rsidRDefault="008A295A" w:rsidP="00DD0468">
            <w:pPr>
              <w:jc w:val="center"/>
            </w:pPr>
            <w:r w:rsidRPr="00767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334BC" w:rsidRDefault="004334BC"/>
    <w:sectPr w:rsidR="004334BC" w:rsidSect="00CF2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B096D"/>
    <w:multiLevelType w:val="hybridMultilevel"/>
    <w:tmpl w:val="8C2AA564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9164F"/>
    <w:multiLevelType w:val="hybridMultilevel"/>
    <w:tmpl w:val="0520041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26F98"/>
    <w:multiLevelType w:val="hybridMultilevel"/>
    <w:tmpl w:val="B0D2141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80A31"/>
    <w:multiLevelType w:val="hybridMultilevel"/>
    <w:tmpl w:val="589A6494"/>
    <w:lvl w:ilvl="0" w:tplc="D416E8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4A17"/>
    <w:multiLevelType w:val="hybridMultilevel"/>
    <w:tmpl w:val="5066E718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30FDD"/>
    <w:multiLevelType w:val="hybridMultilevel"/>
    <w:tmpl w:val="91C60084"/>
    <w:lvl w:ilvl="0" w:tplc="CCD6A442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D3710"/>
    <w:multiLevelType w:val="hybridMultilevel"/>
    <w:tmpl w:val="427AAF5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3BA2"/>
    <w:multiLevelType w:val="multilevel"/>
    <w:tmpl w:val="EFA8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5E42D7"/>
    <w:multiLevelType w:val="hybridMultilevel"/>
    <w:tmpl w:val="BBC0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D7AE0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3D50F6"/>
    <w:multiLevelType w:val="multilevel"/>
    <w:tmpl w:val="661C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516DA5"/>
    <w:multiLevelType w:val="hybridMultilevel"/>
    <w:tmpl w:val="5DE46286"/>
    <w:lvl w:ilvl="0" w:tplc="380A51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3376A4"/>
    <w:multiLevelType w:val="hybridMultilevel"/>
    <w:tmpl w:val="B57266CA"/>
    <w:lvl w:ilvl="0" w:tplc="E03E30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984E9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1A8BD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C5E3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9468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EBD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AEEF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6AF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D44CE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25B36"/>
    <w:multiLevelType w:val="hybridMultilevel"/>
    <w:tmpl w:val="DA82632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E4234"/>
    <w:multiLevelType w:val="hybridMultilevel"/>
    <w:tmpl w:val="2CDE85B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61EA8"/>
    <w:multiLevelType w:val="multilevel"/>
    <w:tmpl w:val="9AF0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CC1D5C"/>
    <w:multiLevelType w:val="hybridMultilevel"/>
    <w:tmpl w:val="9728432E"/>
    <w:lvl w:ilvl="0" w:tplc="A45A96F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0F540DB"/>
    <w:multiLevelType w:val="hybridMultilevel"/>
    <w:tmpl w:val="997EFB02"/>
    <w:lvl w:ilvl="0" w:tplc="D416E8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841647"/>
    <w:multiLevelType w:val="hybridMultilevel"/>
    <w:tmpl w:val="24B22A08"/>
    <w:lvl w:ilvl="0" w:tplc="683C620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6271A3"/>
    <w:multiLevelType w:val="hybridMultilevel"/>
    <w:tmpl w:val="A022B3E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257F4"/>
    <w:multiLevelType w:val="hybridMultilevel"/>
    <w:tmpl w:val="CD6E95A6"/>
    <w:lvl w:ilvl="0" w:tplc="431A98D6">
      <w:start w:val="1"/>
      <w:numFmt w:val="decimal"/>
      <w:lvlText w:val="%1)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491D2110"/>
    <w:multiLevelType w:val="hybridMultilevel"/>
    <w:tmpl w:val="8AEE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7293C"/>
    <w:multiLevelType w:val="hybridMultilevel"/>
    <w:tmpl w:val="4ADC5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C6DD8"/>
    <w:multiLevelType w:val="hybridMultilevel"/>
    <w:tmpl w:val="C7F801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0B13C41"/>
    <w:multiLevelType w:val="hybridMultilevel"/>
    <w:tmpl w:val="E36E84A2"/>
    <w:lvl w:ilvl="0" w:tplc="970C4F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5D27B3"/>
    <w:multiLevelType w:val="multilevel"/>
    <w:tmpl w:val="4CE2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584D7C"/>
    <w:multiLevelType w:val="hybridMultilevel"/>
    <w:tmpl w:val="A5729E62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F4986"/>
    <w:multiLevelType w:val="hybridMultilevel"/>
    <w:tmpl w:val="AC281F08"/>
    <w:lvl w:ilvl="0" w:tplc="E37EF4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C6811"/>
    <w:multiLevelType w:val="hybridMultilevel"/>
    <w:tmpl w:val="9BCEA9DA"/>
    <w:lvl w:ilvl="0" w:tplc="237A763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A6A3B"/>
    <w:multiLevelType w:val="multilevel"/>
    <w:tmpl w:val="4EAA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46381B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F461B1"/>
    <w:multiLevelType w:val="multilevel"/>
    <w:tmpl w:val="0C34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F924AF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4E5C62"/>
    <w:multiLevelType w:val="hybridMultilevel"/>
    <w:tmpl w:val="B9B85FC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E3A0F"/>
    <w:multiLevelType w:val="hybridMultilevel"/>
    <w:tmpl w:val="12C8D98C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"/>
  </w:num>
  <w:num w:numId="4">
    <w:abstractNumId w:val="28"/>
  </w:num>
  <w:num w:numId="5">
    <w:abstractNumId w:val="29"/>
  </w:num>
  <w:num w:numId="6">
    <w:abstractNumId w:val="31"/>
  </w:num>
  <w:num w:numId="7">
    <w:abstractNumId w:val="18"/>
  </w:num>
  <w:num w:numId="8">
    <w:abstractNumId w:val="23"/>
  </w:num>
  <w:num w:numId="9">
    <w:abstractNumId w:val="5"/>
  </w:num>
  <w:num w:numId="10">
    <w:abstractNumId w:val="25"/>
  </w:num>
  <w:num w:numId="11">
    <w:abstractNumId w:val="11"/>
  </w:num>
  <w:num w:numId="12">
    <w:abstractNumId w:val="33"/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2"/>
  </w:num>
  <w:num w:numId="16">
    <w:abstractNumId w:val="1"/>
  </w:num>
  <w:num w:numId="17">
    <w:abstractNumId w:val="15"/>
  </w:num>
  <w:num w:numId="18">
    <w:abstractNumId w:val="20"/>
  </w:num>
  <w:num w:numId="19">
    <w:abstractNumId w:val="6"/>
  </w:num>
  <w:num w:numId="20">
    <w:abstractNumId w:val="27"/>
  </w:num>
  <w:num w:numId="21">
    <w:abstractNumId w:val="35"/>
  </w:num>
  <w:num w:numId="22">
    <w:abstractNumId w:val="4"/>
  </w:num>
  <w:num w:numId="23">
    <w:abstractNumId w:val="34"/>
  </w:num>
  <w:num w:numId="24">
    <w:abstractNumId w:val="0"/>
  </w:num>
  <w:num w:numId="25">
    <w:abstractNumId w:val="12"/>
  </w:num>
  <w:num w:numId="26">
    <w:abstractNumId w:val="8"/>
  </w:num>
  <w:num w:numId="27">
    <w:abstractNumId w:val="26"/>
  </w:num>
  <w:num w:numId="28">
    <w:abstractNumId w:val="16"/>
  </w:num>
  <w:num w:numId="29">
    <w:abstractNumId w:val="10"/>
  </w:num>
  <w:num w:numId="30">
    <w:abstractNumId w:val="30"/>
  </w:num>
  <w:num w:numId="31">
    <w:abstractNumId w:val="32"/>
  </w:num>
  <w:num w:numId="32">
    <w:abstractNumId w:val="7"/>
  </w:num>
  <w:num w:numId="33">
    <w:abstractNumId w:val="2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4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4BC"/>
    <w:rsid w:val="00023FAA"/>
    <w:rsid w:val="00077996"/>
    <w:rsid w:val="000F301F"/>
    <w:rsid w:val="001B6ABD"/>
    <w:rsid w:val="00200F42"/>
    <w:rsid w:val="00280A0D"/>
    <w:rsid w:val="004334BC"/>
    <w:rsid w:val="00496E41"/>
    <w:rsid w:val="0059409F"/>
    <w:rsid w:val="005A2B2E"/>
    <w:rsid w:val="005F7DB9"/>
    <w:rsid w:val="00796C41"/>
    <w:rsid w:val="008A295A"/>
    <w:rsid w:val="009A5D1F"/>
    <w:rsid w:val="009C56EC"/>
    <w:rsid w:val="00CF25A9"/>
    <w:rsid w:val="00DD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97843-0F7E-4BF9-AE85-60D22F24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25A9"/>
  </w:style>
  <w:style w:type="paragraph" w:styleId="1">
    <w:name w:val="heading 1"/>
    <w:basedOn w:val="a0"/>
    <w:link w:val="10"/>
    <w:uiPriority w:val="9"/>
    <w:qFormat/>
    <w:rsid w:val="00496E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9"/>
    <w:qFormat/>
    <w:rsid w:val="00496E41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496E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qFormat/>
    <w:rsid w:val="00496E4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96E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4334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1"/>
    <w:link w:val="1"/>
    <w:uiPriority w:val="9"/>
    <w:rsid w:val="00496E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96E41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96E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rsid w:val="00496E4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496E41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Strong"/>
    <w:basedOn w:val="a1"/>
    <w:uiPriority w:val="22"/>
    <w:qFormat/>
    <w:rsid w:val="00496E41"/>
    <w:rPr>
      <w:b/>
      <w:bCs/>
    </w:rPr>
  </w:style>
  <w:style w:type="paragraph" w:styleId="a6">
    <w:name w:val="List Paragraph"/>
    <w:basedOn w:val="a0"/>
    <w:link w:val="a7"/>
    <w:uiPriority w:val="34"/>
    <w:qFormat/>
    <w:rsid w:val="00496E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496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0"/>
    <w:uiPriority w:val="99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qFormat/>
    <w:rsid w:val="00496E41"/>
    <w:rPr>
      <w:i/>
      <w:iCs/>
    </w:rPr>
  </w:style>
  <w:style w:type="paragraph" w:styleId="31">
    <w:name w:val="Body Text Indent 3"/>
    <w:basedOn w:val="a0"/>
    <w:link w:val="32"/>
    <w:uiPriority w:val="99"/>
    <w:rsid w:val="00496E41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496E41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496E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496E4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rsid w:val="00496E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496E4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link w:val="ac"/>
    <w:uiPriority w:val="1"/>
    <w:rsid w:val="00496E41"/>
    <w:rPr>
      <w:rFonts w:eastAsiaTheme="minorEastAsia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496E4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496E41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96E41"/>
    <w:rPr>
      <w:rFonts w:ascii="Times New Roman" w:hAnsi="Times New Roman"/>
      <w:sz w:val="24"/>
      <w:u w:val="none"/>
      <w:effect w:val="none"/>
    </w:rPr>
  </w:style>
  <w:style w:type="character" w:customStyle="1" w:styleId="23">
    <w:name w:val="Основной текст (2)_"/>
    <w:basedOn w:val="a1"/>
    <w:link w:val="24"/>
    <w:rsid w:val="00496E41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96E4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</w:rPr>
  </w:style>
  <w:style w:type="character" w:styleId="ae">
    <w:name w:val="footnote reference"/>
    <w:basedOn w:val="a1"/>
    <w:uiPriority w:val="99"/>
    <w:rsid w:val="00496E41"/>
    <w:rPr>
      <w:rFonts w:cs="Times New Roman"/>
      <w:vertAlign w:val="superscript"/>
    </w:rPr>
  </w:style>
  <w:style w:type="paragraph" w:styleId="af">
    <w:name w:val="footnote text"/>
    <w:aliases w:val="Знак6,F1"/>
    <w:basedOn w:val="a0"/>
    <w:link w:val="af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aliases w:val="Знак6 Знак,F1 Знак"/>
    <w:basedOn w:val="a1"/>
    <w:link w:val="af"/>
    <w:uiPriority w:val="99"/>
    <w:rsid w:val="00496E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?????2"/>
    <w:basedOn w:val="a0"/>
    <w:rsid w:val="00496E41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0"/>
    <w:uiPriority w:val="99"/>
    <w:rsid w:val="00496E41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496E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496E4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1"/>
    <w:rsid w:val="00496E41"/>
    <w:rPr>
      <w:rFonts w:cs="Times New Roman"/>
    </w:rPr>
  </w:style>
  <w:style w:type="character" w:customStyle="1" w:styleId="st">
    <w:name w:val="st"/>
    <w:basedOn w:val="a1"/>
    <w:rsid w:val="00496E41"/>
    <w:rPr>
      <w:rFonts w:cs="Times New Roman"/>
    </w:rPr>
  </w:style>
  <w:style w:type="character" w:customStyle="1" w:styleId="line">
    <w:name w:val="line"/>
    <w:basedOn w:val="a1"/>
    <w:rsid w:val="00496E41"/>
    <w:rPr>
      <w:rFonts w:cs="Times New Roman"/>
    </w:rPr>
  </w:style>
  <w:style w:type="character" w:customStyle="1" w:styleId="7">
    <w:name w:val="Основной текст (7)_"/>
    <w:basedOn w:val="a1"/>
    <w:link w:val="70"/>
    <w:rsid w:val="00496E4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496E41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f1">
    <w:name w:val="endnote text"/>
    <w:basedOn w:val="a0"/>
    <w:link w:val="af2"/>
    <w:uiPriority w:val="99"/>
    <w:semiHidden/>
    <w:unhideWhenUsed/>
    <w:rsid w:val="00496E41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1"/>
    <w:link w:val="af1"/>
    <w:uiPriority w:val="99"/>
    <w:semiHidden/>
    <w:rsid w:val="00496E41"/>
    <w:rPr>
      <w:sz w:val="20"/>
      <w:szCs w:val="20"/>
    </w:rPr>
  </w:style>
  <w:style w:type="character" w:customStyle="1" w:styleId="apple-converted-space">
    <w:name w:val="apple-converted-space"/>
    <w:basedOn w:val="a1"/>
    <w:rsid w:val="00496E41"/>
  </w:style>
  <w:style w:type="character" w:customStyle="1" w:styleId="72">
    <w:name w:val="Стиль 72 пт"/>
    <w:rsid w:val="00496E41"/>
    <w:rPr>
      <w:sz w:val="200"/>
    </w:rPr>
  </w:style>
  <w:style w:type="paragraph" w:customStyle="1" w:styleId="11">
    <w:name w:val="Стиль1"/>
    <w:basedOn w:val="a0"/>
    <w:rsid w:val="00496E41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26">
    <w:name w:val="Стиль2"/>
    <w:basedOn w:val="a0"/>
    <w:autoRedefine/>
    <w:rsid w:val="00496E41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33">
    <w:name w:val="Стиль3"/>
    <w:basedOn w:val="11"/>
    <w:autoRedefine/>
    <w:rsid w:val="00496E41"/>
  </w:style>
  <w:style w:type="paragraph" w:styleId="af3">
    <w:name w:val="header"/>
    <w:basedOn w:val="a0"/>
    <w:link w:val="af4"/>
    <w:uiPriority w:val="99"/>
    <w:rsid w:val="00496E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496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0"/>
    <w:rsid w:val="00496E4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18c12c7">
    <w:name w:val="c18 c12 c7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496E41"/>
  </w:style>
  <w:style w:type="paragraph" w:customStyle="1" w:styleId="c7c9">
    <w:name w:val="c7 c9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1"/>
    <w:rsid w:val="00496E41"/>
  </w:style>
  <w:style w:type="paragraph" w:customStyle="1" w:styleId="c7c14">
    <w:name w:val="c7 c14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496E41"/>
  </w:style>
  <w:style w:type="paragraph" w:customStyle="1" w:styleId="c7">
    <w:name w:val="c7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7">
    <w:name w:val="c10 c17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1"/>
    <w:rsid w:val="00496E41"/>
  </w:style>
  <w:style w:type="paragraph" w:customStyle="1" w:styleId="c4">
    <w:name w:val="c4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496E41"/>
    <w:rPr>
      <w:color w:val="0000FF"/>
      <w:u w:val="single"/>
    </w:rPr>
  </w:style>
  <w:style w:type="paragraph" w:styleId="af6">
    <w:name w:val="Title"/>
    <w:basedOn w:val="a0"/>
    <w:link w:val="af7"/>
    <w:qFormat/>
    <w:rsid w:val="00496E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7">
    <w:name w:val="Название Знак"/>
    <w:basedOn w:val="a1"/>
    <w:link w:val="af6"/>
    <w:rsid w:val="00496E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8">
    <w:name w:val="Balloon Text"/>
    <w:basedOn w:val="a0"/>
    <w:link w:val="af9"/>
    <w:uiPriority w:val="99"/>
    <w:rsid w:val="00496E4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9">
    <w:name w:val="Текст выноски Знак"/>
    <w:basedOn w:val="a1"/>
    <w:link w:val="af8"/>
    <w:uiPriority w:val="99"/>
    <w:rsid w:val="00496E41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p1">
    <w:name w:val="p1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496E41"/>
  </w:style>
  <w:style w:type="paragraph" w:customStyle="1" w:styleId="p2">
    <w:name w:val="p2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rsid w:val="00496E41"/>
  </w:style>
  <w:style w:type="character" w:customStyle="1" w:styleId="c9">
    <w:name w:val="c9"/>
    <w:rsid w:val="00496E41"/>
  </w:style>
  <w:style w:type="paragraph" w:customStyle="1" w:styleId="dash041e005f0431005f044b005f0447005f043d005f044b005f0439">
    <w:name w:val="dash041e_005f0431_005f044b_005f0447_005f043d_005f044b_005f0439"/>
    <w:basedOn w:val="a0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Основной"/>
    <w:basedOn w:val="a0"/>
    <w:rsid w:val="00496E4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unhideWhenUsed/>
    <w:rsid w:val="00496E4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rsid w:val="00496E41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5">
    <w:name w:val="c5"/>
    <w:rsid w:val="00496E41"/>
  </w:style>
  <w:style w:type="paragraph" w:customStyle="1" w:styleId="300">
    <w:name w:val="30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6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rsid w:val="00496E41"/>
  </w:style>
  <w:style w:type="character" w:customStyle="1" w:styleId="submenu-table">
    <w:name w:val="submenu-table"/>
    <w:rsid w:val="00496E41"/>
  </w:style>
  <w:style w:type="paragraph" w:customStyle="1" w:styleId="afd">
    <w:name w:val="А_основной"/>
    <w:basedOn w:val="a0"/>
    <w:link w:val="afe"/>
    <w:qFormat/>
    <w:rsid w:val="00496E4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e">
    <w:name w:val="А_основной Знак"/>
    <w:link w:val="afd"/>
    <w:rsid w:val="00496E41"/>
    <w:rPr>
      <w:rFonts w:ascii="Times New Roman" w:eastAsia="Calibri" w:hAnsi="Times New Roman" w:cs="Times New Roman"/>
      <w:sz w:val="28"/>
      <w:szCs w:val="28"/>
    </w:rPr>
  </w:style>
  <w:style w:type="paragraph" w:customStyle="1" w:styleId="c2c6">
    <w:name w:val="c2 c6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8">
    <w:name w:val="c0 c8"/>
    <w:rsid w:val="00496E41"/>
  </w:style>
  <w:style w:type="character" w:customStyle="1" w:styleId="c1c6">
    <w:name w:val="c1 c6"/>
    <w:rsid w:val="00496E41"/>
  </w:style>
  <w:style w:type="character" w:customStyle="1" w:styleId="c3c22">
    <w:name w:val="c3 c22"/>
    <w:rsid w:val="00496E41"/>
  </w:style>
  <w:style w:type="character" w:customStyle="1" w:styleId="c2c1">
    <w:name w:val="c2 c1"/>
    <w:rsid w:val="00496E41"/>
  </w:style>
  <w:style w:type="character" w:customStyle="1" w:styleId="34">
    <w:name w:val="Заголовок №3_"/>
    <w:basedOn w:val="a1"/>
    <w:link w:val="35"/>
    <w:locked/>
    <w:rsid w:val="00496E41"/>
    <w:rPr>
      <w:shd w:val="clear" w:color="auto" w:fill="FFFFFF"/>
    </w:rPr>
  </w:style>
  <w:style w:type="paragraph" w:customStyle="1" w:styleId="35">
    <w:name w:val="Заголовок №3"/>
    <w:basedOn w:val="a0"/>
    <w:link w:val="34"/>
    <w:rsid w:val="00496E41"/>
    <w:pPr>
      <w:shd w:val="clear" w:color="auto" w:fill="FFFFFF"/>
      <w:spacing w:after="120" w:line="240" w:lineRule="atLeast"/>
      <w:outlineLvl w:val="2"/>
    </w:pPr>
    <w:rPr>
      <w:shd w:val="clear" w:color="auto" w:fill="FFFFFF"/>
    </w:rPr>
  </w:style>
  <w:style w:type="character" w:customStyle="1" w:styleId="51">
    <w:name w:val="Основной текст (5)_"/>
    <w:basedOn w:val="a1"/>
    <w:link w:val="52"/>
    <w:locked/>
    <w:rsid w:val="00496E41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496E41"/>
    <w:pPr>
      <w:shd w:val="clear" w:color="auto" w:fill="FFFFFF"/>
      <w:spacing w:before="60" w:after="0" w:line="211" w:lineRule="exact"/>
      <w:jc w:val="both"/>
    </w:pPr>
    <w:rPr>
      <w:shd w:val="clear" w:color="auto" w:fill="FFFFFF"/>
    </w:rPr>
  </w:style>
  <w:style w:type="character" w:customStyle="1" w:styleId="53">
    <w:name w:val="Основной текст (5) + Не полужирный"/>
    <w:aliases w:val="Курсив1"/>
    <w:basedOn w:val="51"/>
    <w:rsid w:val="00496E41"/>
    <w:rPr>
      <w:b/>
      <w:bCs/>
      <w:i/>
      <w:iCs/>
      <w:shd w:val="clear" w:color="auto" w:fill="FFFFFF"/>
      <w:lang w:bidi="ar-SA"/>
    </w:rPr>
  </w:style>
  <w:style w:type="character" w:customStyle="1" w:styleId="510">
    <w:name w:val="Основной текст (5) + Не полужирный1"/>
    <w:basedOn w:val="51"/>
    <w:rsid w:val="00496E41"/>
    <w:rPr>
      <w:b/>
      <w:bCs/>
      <w:shd w:val="clear" w:color="auto" w:fill="FFFFFF"/>
      <w:lang w:bidi="ar-SA"/>
    </w:rPr>
  </w:style>
  <w:style w:type="character" w:customStyle="1" w:styleId="42">
    <w:name w:val="Заголовок №4 (2)_"/>
    <w:basedOn w:val="a1"/>
    <w:link w:val="420"/>
    <w:locked/>
    <w:rsid w:val="00496E41"/>
    <w:rPr>
      <w:shd w:val="clear" w:color="auto" w:fill="FFFFFF"/>
    </w:rPr>
  </w:style>
  <w:style w:type="paragraph" w:customStyle="1" w:styleId="420">
    <w:name w:val="Заголовок №4 (2)"/>
    <w:basedOn w:val="a0"/>
    <w:link w:val="42"/>
    <w:rsid w:val="00496E41"/>
    <w:pPr>
      <w:shd w:val="clear" w:color="auto" w:fill="FFFFFF"/>
      <w:spacing w:after="120" w:line="240" w:lineRule="atLeast"/>
      <w:outlineLvl w:val="3"/>
    </w:pPr>
    <w:rPr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496E41"/>
    <w:rPr>
      <w:rFonts w:ascii="Times New Roman" w:eastAsia="Times New Roman" w:hAnsi="Times New Roman" w:cs="Times New Roman"/>
      <w:spacing w:val="30"/>
      <w:shd w:val="clear" w:color="auto" w:fill="FFFFFF"/>
      <w:lang w:bidi="ar-SA"/>
    </w:rPr>
  </w:style>
  <w:style w:type="character" w:customStyle="1" w:styleId="210">
    <w:name w:val="Основной текст (2) + Полужирный1"/>
    <w:aliases w:val="Курсив,Основной текст + Полужирный"/>
    <w:basedOn w:val="23"/>
    <w:rsid w:val="00496E41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  <w:lang w:bidi="ar-SA"/>
    </w:rPr>
  </w:style>
  <w:style w:type="character" w:customStyle="1" w:styleId="27">
    <w:name w:val="Основной текст (2) + Полужирный"/>
    <w:basedOn w:val="23"/>
    <w:rsid w:val="00496E41"/>
    <w:rPr>
      <w:rFonts w:ascii="Times New Roman" w:eastAsia="Times New Roman" w:hAnsi="Times New Roman" w:cs="Times New Roman"/>
      <w:b/>
      <w:bCs/>
      <w:spacing w:val="0"/>
      <w:shd w:val="clear" w:color="auto" w:fill="FFFFFF"/>
      <w:lang w:bidi="ar-SA"/>
    </w:rPr>
  </w:style>
  <w:style w:type="character" w:customStyle="1" w:styleId="60">
    <w:name w:val="Основной текст (6) + Не полужирный"/>
    <w:aliases w:val="Не курсив"/>
    <w:basedOn w:val="a1"/>
    <w:rsid w:val="00496E41"/>
    <w:rPr>
      <w:b/>
      <w:bCs/>
      <w:i/>
      <w:iCs/>
      <w:shd w:val="clear" w:color="auto" w:fill="FFFFFF"/>
      <w:lang w:bidi="ar-SA"/>
    </w:rPr>
  </w:style>
  <w:style w:type="character" w:customStyle="1" w:styleId="61">
    <w:name w:val="Основной текст (6) + Не курсив"/>
    <w:basedOn w:val="a1"/>
    <w:rsid w:val="00496E41"/>
    <w:rPr>
      <w:i/>
      <w:iCs/>
      <w:shd w:val="clear" w:color="auto" w:fill="FFFFFF"/>
      <w:lang w:bidi="ar-SA"/>
    </w:rPr>
  </w:style>
  <w:style w:type="character" w:customStyle="1" w:styleId="41">
    <w:name w:val="Заголовок №4 + Не курсив"/>
    <w:basedOn w:val="a1"/>
    <w:rsid w:val="00496E41"/>
    <w:rPr>
      <w:i/>
      <w:iCs/>
      <w:shd w:val="clear" w:color="auto" w:fill="FFFFFF"/>
      <w:lang w:bidi="ar-SA"/>
    </w:rPr>
  </w:style>
  <w:style w:type="character" w:customStyle="1" w:styleId="43">
    <w:name w:val="Заголовок №4_"/>
    <w:basedOn w:val="a1"/>
    <w:link w:val="44"/>
    <w:locked/>
    <w:rsid w:val="00496E41"/>
    <w:rPr>
      <w:shd w:val="clear" w:color="auto" w:fill="FFFFFF"/>
    </w:rPr>
  </w:style>
  <w:style w:type="paragraph" w:customStyle="1" w:styleId="44">
    <w:name w:val="Заголовок №4"/>
    <w:basedOn w:val="a0"/>
    <w:link w:val="43"/>
    <w:rsid w:val="00496E41"/>
    <w:pPr>
      <w:shd w:val="clear" w:color="auto" w:fill="FFFFFF"/>
      <w:spacing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p-color">
    <w:name w:val="p-color"/>
    <w:basedOn w:val="a1"/>
    <w:rsid w:val="00496E41"/>
  </w:style>
  <w:style w:type="character" w:customStyle="1" w:styleId="430">
    <w:name w:val="Заголовок №4 (3)_"/>
    <w:basedOn w:val="a1"/>
    <w:link w:val="431"/>
    <w:locked/>
    <w:rsid w:val="00496E41"/>
    <w:rPr>
      <w:shd w:val="clear" w:color="auto" w:fill="FFFFFF"/>
    </w:rPr>
  </w:style>
  <w:style w:type="paragraph" w:customStyle="1" w:styleId="431">
    <w:name w:val="Заголовок №4 (3)"/>
    <w:basedOn w:val="a0"/>
    <w:link w:val="430"/>
    <w:rsid w:val="00496E41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432">
    <w:name w:val="Заголовок №4 (3) + Полужирный"/>
    <w:basedOn w:val="430"/>
    <w:rsid w:val="00496E41"/>
    <w:rPr>
      <w:b/>
      <w:bCs/>
      <w:spacing w:val="0"/>
      <w:shd w:val="clear" w:color="auto" w:fill="FFFFFF"/>
    </w:rPr>
  </w:style>
  <w:style w:type="character" w:customStyle="1" w:styleId="serp-urlmark">
    <w:name w:val="serp-url__mark"/>
    <w:basedOn w:val="a1"/>
    <w:rsid w:val="00496E41"/>
  </w:style>
  <w:style w:type="character" w:customStyle="1" w:styleId="Zag11">
    <w:name w:val="Zag_11"/>
    <w:uiPriority w:val="99"/>
    <w:rsid w:val="00496E41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96E4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496E4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496E4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2"/>
    <w:next w:val="a4"/>
    <w:rsid w:val="00496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1"/>
    <w:basedOn w:val="a1"/>
    <w:rsid w:val="00496E41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5"/>
      <w:szCs w:val="15"/>
      <w:u w:val="none"/>
      <w:effect w:val="none"/>
    </w:rPr>
  </w:style>
  <w:style w:type="character" w:customStyle="1" w:styleId="aff">
    <w:name w:val="Основной текст + Курсив"/>
    <w:basedOn w:val="a1"/>
    <w:rsid w:val="00496E41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6"/>
      <w:sz w:val="15"/>
      <w:szCs w:val="15"/>
      <w:u w:val="none"/>
      <w:effect w:val="none"/>
      <w:shd w:val="clear" w:color="auto" w:fill="FFFFFF"/>
    </w:rPr>
  </w:style>
  <w:style w:type="character" w:customStyle="1" w:styleId="spelle">
    <w:name w:val="spelle"/>
    <w:basedOn w:val="a1"/>
    <w:rsid w:val="00496E41"/>
  </w:style>
  <w:style w:type="paragraph" w:customStyle="1" w:styleId="ConsPlusNormal">
    <w:name w:val="ConsPlusNormal"/>
    <w:rsid w:val="00496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54">
    <w:name w:val="c54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1"/>
    <w:rsid w:val="00496E41"/>
  </w:style>
  <w:style w:type="character" w:customStyle="1" w:styleId="c26">
    <w:name w:val="c26"/>
    <w:basedOn w:val="a1"/>
    <w:rsid w:val="00496E41"/>
  </w:style>
  <w:style w:type="character" w:customStyle="1" w:styleId="c27">
    <w:name w:val="c27"/>
    <w:basedOn w:val="a1"/>
    <w:rsid w:val="00496E41"/>
  </w:style>
  <w:style w:type="character" w:customStyle="1" w:styleId="c49">
    <w:name w:val="c49"/>
    <w:basedOn w:val="a1"/>
    <w:rsid w:val="00496E41"/>
  </w:style>
  <w:style w:type="character" w:customStyle="1" w:styleId="c61">
    <w:name w:val="c61"/>
    <w:basedOn w:val="a1"/>
    <w:rsid w:val="00496E41"/>
  </w:style>
  <w:style w:type="character" w:customStyle="1" w:styleId="c48">
    <w:name w:val="c48"/>
    <w:basedOn w:val="a1"/>
    <w:rsid w:val="00496E41"/>
  </w:style>
  <w:style w:type="paragraph" w:customStyle="1" w:styleId="c100">
    <w:name w:val="c100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496E41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496E41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496E41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496E41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496E41"/>
    <w:rPr>
      <w:b/>
      <w:bCs/>
      <w:sz w:val="20"/>
      <w:szCs w:val="20"/>
    </w:rPr>
  </w:style>
  <w:style w:type="paragraph" w:customStyle="1" w:styleId="a">
    <w:name w:val="Перечень"/>
    <w:basedOn w:val="a0"/>
    <w:next w:val="a0"/>
    <w:link w:val="aff5"/>
    <w:qFormat/>
    <w:rsid w:val="00496E41"/>
    <w:pPr>
      <w:numPr>
        <w:numId w:val="2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f5">
    <w:name w:val="Перечень Знак"/>
    <w:link w:val="a"/>
    <w:rsid w:val="00496E4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c31">
    <w:name w:val="c31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1"/>
    <w:rsid w:val="00496E41"/>
  </w:style>
  <w:style w:type="paragraph" w:customStyle="1" w:styleId="c20">
    <w:name w:val="c20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0"/>
    <w:rsid w:val="00496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1"/>
    <w:rsid w:val="00496E41"/>
  </w:style>
  <w:style w:type="table" w:customStyle="1" w:styleId="28">
    <w:name w:val="Сетка таблицы2"/>
    <w:basedOn w:val="a2"/>
    <w:next w:val="a4"/>
    <w:uiPriority w:val="39"/>
    <w:rsid w:val="00496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pand">
    <w:name w:val="expand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thedbutt">
    <w:name w:val="math_ed_butt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num">
    <w:name w:val="cat_num"/>
    <w:basedOn w:val="a0"/>
    <w:uiPriority w:val="99"/>
    <w:rsid w:val="00496E41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option">
    <w:name w:val="answer_option"/>
    <w:basedOn w:val="a0"/>
    <w:uiPriority w:val="99"/>
    <w:rsid w:val="00496E41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0"/>
    <w:uiPriority w:val="99"/>
    <w:rsid w:val="00496E4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0"/>
    <w:uiPriority w:val="99"/>
    <w:rsid w:val="00496E41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mecb">
    <w:name w:val="theme_cb"/>
    <w:basedOn w:val="a0"/>
    <w:uiPriority w:val="99"/>
    <w:rsid w:val="00496E4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0"/>
    <w:uiPriority w:val="99"/>
    <w:rsid w:val="00496E41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0"/>
    <w:uiPriority w:val="99"/>
    <w:rsid w:val="00496E41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0"/>
    <w:uiPriority w:val="99"/>
    <w:rsid w:val="00496E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header">
    <w:name w:val="new_header"/>
    <w:basedOn w:val="a0"/>
    <w:uiPriority w:val="99"/>
    <w:rsid w:val="00496E41"/>
    <w:pPr>
      <w:pBdr>
        <w:top w:val="single" w:sz="12" w:space="1" w:color="000066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Верхний колонтитул1"/>
    <w:basedOn w:val="a0"/>
    <w:uiPriority w:val="99"/>
    <w:rsid w:val="00496E41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0"/>
    <w:uiPriority w:val="99"/>
    <w:rsid w:val="00496E41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0"/>
    <w:uiPriority w:val="99"/>
    <w:rsid w:val="00496E41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0"/>
    <w:uiPriority w:val="99"/>
    <w:rsid w:val="00496E41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0"/>
    <w:uiPriority w:val="99"/>
    <w:rsid w:val="00496E41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ane">
    <w:name w:val="pane"/>
    <w:basedOn w:val="a0"/>
    <w:uiPriority w:val="99"/>
    <w:rsid w:val="00496E41"/>
    <w:pPr>
      <w:pBdr>
        <w:top w:val="single" w:sz="2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predpan">
    <w:name w:val="pred_pan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0"/>
    <w:uiPriority w:val="99"/>
    <w:rsid w:val="00496E41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0"/>
    <w:uiPriority w:val="99"/>
    <w:rsid w:val="00496E41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0"/>
    <w:uiPriority w:val="99"/>
    <w:rsid w:val="00496E41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0"/>
    <w:uiPriority w:val="99"/>
    <w:rsid w:val="00496E41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0"/>
    <w:uiPriority w:val="99"/>
    <w:rsid w:val="00496E41"/>
    <w:pPr>
      <w:spacing w:before="45"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0"/>
    <w:uiPriority w:val="99"/>
    <w:rsid w:val="00496E41"/>
    <w:pPr>
      <w:shd w:val="clear" w:color="auto" w:fill="EAEAFF"/>
      <w:spacing w:before="45"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0"/>
    <w:uiPriority w:val="99"/>
    <w:rsid w:val="00496E41"/>
    <w:pPr>
      <w:pBdr>
        <w:top w:val="single" w:sz="2" w:space="4" w:color="CEDEFF"/>
        <w:left w:val="single" w:sz="2" w:space="4" w:color="CEDEFF"/>
        <w:bottom w:val="single" w:sz="2" w:space="18" w:color="CEDEFF"/>
        <w:right w:val="single" w:sz="2" w:space="4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wtooltip">
    <w:name w:val="wtooltip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color w:val="0000E0"/>
      <w:sz w:val="24"/>
      <w:szCs w:val="24"/>
      <w:u w:val="single"/>
      <w:lang w:eastAsia="ru-RU"/>
    </w:rPr>
  </w:style>
  <w:style w:type="paragraph" w:customStyle="1" w:styleId="tooltip">
    <w:name w:val="tooltip"/>
    <w:basedOn w:val="a0"/>
    <w:uiPriority w:val="99"/>
    <w:rsid w:val="00496E4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ebinarlist">
    <w:name w:val="webinar_list"/>
    <w:basedOn w:val="a0"/>
    <w:uiPriority w:val="99"/>
    <w:rsid w:val="00496E41"/>
    <w:pPr>
      <w:pBdr>
        <w:bottom w:val="single" w:sz="6" w:space="4" w:color="C0C0C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inline">
    <w:name w:val="webinar_inline"/>
    <w:basedOn w:val="a0"/>
    <w:uiPriority w:val="99"/>
    <w:rsid w:val="00496E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ashed">
    <w:name w:val="adashed"/>
    <w:basedOn w:val="a0"/>
    <w:uiPriority w:val="99"/>
    <w:rsid w:val="00496E4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iefcase">
    <w:name w:val="briefcas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">
    <w:name w:val="news"/>
    <w:basedOn w:val="a0"/>
    <w:uiPriority w:val="99"/>
    <w:rsid w:val="00496E41"/>
    <w:pPr>
      <w:spacing w:before="75" w:after="0" w:line="225" w:lineRule="atLeast"/>
      <w:ind w:left="-45" w:right="-45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halfspace">
    <w:name w:val="halfspac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before-bs">
    <w:name w:val="before-bs"/>
    <w:basedOn w:val="a0"/>
    <w:uiPriority w:val="99"/>
    <w:rsid w:val="00496E41"/>
    <w:pPr>
      <w:spacing w:after="60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-store">
    <w:name w:val="button-stor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dashed">
    <w:name w:val="rus_dashed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dotteddash">
    <w:name w:val="rus_dotteddash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double">
    <w:name w:val="rus_doubl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wave">
    <w:name w:val="rus_wav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single">
    <w:name w:val="rus_singl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term">
    <w:name w:val="rus_term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color w:val="800000"/>
      <w:lang w:eastAsia="ru-RU"/>
    </w:rPr>
  </w:style>
  <w:style w:type="paragraph" w:customStyle="1" w:styleId="russubterm">
    <w:name w:val="rus_subterm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color w:val="800000"/>
      <w:sz w:val="24"/>
      <w:szCs w:val="24"/>
      <w:lang w:eastAsia="ru-RU"/>
    </w:rPr>
  </w:style>
  <w:style w:type="paragraph" w:customStyle="1" w:styleId="rusrule">
    <w:name w:val="rus_rule"/>
    <w:basedOn w:val="a0"/>
    <w:uiPriority w:val="99"/>
    <w:rsid w:val="00496E41"/>
    <w:pPr>
      <w:spacing w:after="0" w:line="240" w:lineRule="auto"/>
    </w:pPr>
    <w:rPr>
      <w:rFonts w:ascii="Gill Sans MT" w:eastAsia="Times New Roman" w:hAnsi="Gill Sans MT" w:cs="Times New Roman"/>
      <w:color w:val="800000"/>
      <w:sz w:val="20"/>
      <w:szCs w:val="20"/>
      <w:lang w:eastAsia="ru-RU"/>
    </w:rPr>
  </w:style>
  <w:style w:type="paragraph" w:customStyle="1" w:styleId="rusexclusion">
    <w:name w:val="rus_exclusion"/>
    <w:basedOn w:val="a0"/>
    <w:uiPriority w:val="99"/>
    <w:rsid w:val="00496E41"/>
    <w:pPr>
      <w:spacing w:after="0" w:line="240" w:lineRule="auto"/>
    </w:pPr>
    <w:rPr>
      <w:rFonts w:ascii="Constantia" w:eastAsia="Times New Roman" w:hAnsi="Constantia" w:cs="Times New Roman"/>
      <w:i/>
      <w:iCs/>
      <w:color w:val="FF0000"/>
      <w:lang w:eastAsia="ru-RU"/>
    </w:rPr>
  </w:style>
  <w:style w:type="paragraph" w:customStyle="1" w:styleId="rusexample">
    <w:name w:val="rus_exampl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usnotes">
    <w:name w:val="rus_notes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i/>
      <w:iCs/>
      <w:color w:val="800000"/>
      <w:sz w:val="24"/>
      <w:szCs w:val="24"/>
      <w:lang w:eastAsia="ru-RU"/>
    </w:rPr>
  </w:style>
  <w:style w:type="paragraph" w:customStyle="1" w:styleId="supcont">
    <w:name w:val="sup_cont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word">
    <w:name w:val="sup_word"/>
    <w:basedOn w:val="a0"/>
    <w:uiPriority w:val="99"/>
    <w:rsid w:val="00496E41"/>
    <w:pPr>
      <w:spacing w:after="0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probview">
    <w:name w:val="prob_view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">
    <w:name w:val="prob_num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">
    <w:name w:val="webinar_pay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">
    <w:name w:val="webinar_view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">
    <w:name w:val="hot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view1">
    <w:name w:val="prob_view1"/>
    <w:basedOn w:val="a0"/>
    <w:uiPriority w:val="99"/>
    <w:rsid w:val="00496E41"/>
    <w:pPr>
      <w:spacing w:after="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1">
    <w:name w:val="prob_num1"/>
    <w:basedOn w:val="a0"/>
    <w:uiPriority w:val="99"/>
    <w:rsid w:val="00496E4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0"/>
    <w:uiPriority w:val="99"/>
    <w:rsid w:val="00496E4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0"/>
    <w:uiPriority w:val="99"/>
    <w:rsid w:val="00496E4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0"/>
    <w:uiPriority w:val="99"/>
    <w:rsid w:val="00496E4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1">
    <w:name w:val="tooltip1"/>
    <w:basedOn w:val="a0"/>
    <w:uiPriority w:val="99"/>
    <w:rsid w:val="00496E4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0"/>
    <w:uiPriority w:val="99"/>
    <w:rsid w:val="00496E4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1">
    <w:name w:val="webinar_pay1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1">
    <w:name w:val="webinar_view1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view2">
    <w:name w:val="prob_view2"/>
    <w:basedOn w:val="a0"/>
    <w:uiPriority w:val="99"/>
    <w:rsid w:val="00496E41"/>
    <w:pPr>
      <w:spacing w:after="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2">
    <w:name w:val="prob_num2"/>
    <w:basedOn w:val="a0"/>
    <w:uiPriority w:val="99"/>
    <w:rsid w:val="00496E4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4">
    <w:name w:val="left_margin4"/>
    <w:basedOn w:val="a0"/>
    <w:uiPriority w:val="99"/>
    <w:rsid w:val="00496E4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5">
    <w:name w:val="left_margin5"/>
    <w:basedOn w:val="a0"/>
    <w:uiPriority w:val="99"/>
    <w:rsid w:val="00496E4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6">
    <w:name w:val="left_margin6"/>
    <w:basedOn w:val="a0"/>
    <w:uiPriority w:val="99"/>
    <w:rsid w:val="00496E4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2">
    <w:name w:val="close2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3">
    <w:name w:val="tooltip3"/>
    <w:basedOn w:val="a0"/>
    <w:uiPriority w:val="99"/>
    <w:rsid w:val="00496E4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4">
    <w:name w:val="tooltip4"/>
    <w:basedOn w:val="a0"/>
    <w:uiPriority w:val="99"/>
    <w:rsid w:val="00496E4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2">
    <w:name w:val="webinar_pay2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2">
    <w:name w:val="webinar_view2"/>
    <w:basedOn w:val="a0"/>
    <w:uiPriority w:val="99"/>
    <w:rsid w:val="00496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rtest">
    <w:name w:val="our_test"/>
    <w:basedOn w:val="a1"/>
    <w:rsid w:val="00496E41"/>
    <w:rPr>
      <w:vanish/>
      <w:webHidden w:val="0"/>
      <w:specVanish/>
    </w:rPr>
  </w:style>
  <w:style w:type="character" w:customStyle="1" w:styleId="outernumber">
    <w:name w:val="outer_number"/>
    <w:basedOn w:val="a1"/>
    <w:rsid w:val="00496E41"/>
  </w:style>
  <w:style w:type="character" w:customStyle="1" w:styleId="probnums">
    <w:name w:val="prob_nums"/>
    <w:basedOn w:val="a1"/>
    <w:rsid w:val="00496E41"/>
  </w:style>
  <w:style w:type="character" w:customStyle="1" w:styleId="rusrule1">
    <w:name w:val="rus_rule1"/>
    <w:basedOn w:val="a1"/>
    <w:rsid w:val="00496E41"/>
    <w:rPr>
      <w:rFonts w:ascii="Gill Sans MT" w:hAnsi="Gill Sans MT" w:hint="default"/>
      <w:color w:val="800000"/>
      <w:sz w:val="20"/>
      <w:szCs w:val="20"/>
    </w:rPr>
  </w:style>
  <w:style w:type="character" w:customStyle="1" w:styleId="rusnotes1">
    <w:name w:val="rus_notes1"/>
    <w:basedOn w:val="a1"/>
    <w:rsid w:val="00496E41"/>
    <w:rPr>
      <w:i/>
      <w:iCs/>
      <w:color w:val="800000"/>
    </w:rPr>
  </w:style>
  <w:style w:type="character" w:customStyle="1" w:styleId="rusdouble1">
    <w:name w:val="rus_double1"/>
    <w:basedOn w:val="a1"/>
    <w:rsid w:val="00496E41"/>
  </w:style>
  <w:style w:type="character" w:customStyle="1" w:styleId="rusdashed1">
    <w:name w:val="rus_dashed1"/>
    <w:basedOn w:val="a1"/>
    <w:rsid w:val="00496E41"/>
  </w:style>
  <w:style w:type="character" w:customStyle="1" w:styleId="russingle1">
    <w:name w:val="rus_single1"/>
    <w:basedOn w:val="a1"/>
    <w:rsid w:val="00496E41"/>
  </w:style>
  <w:style w:type="character" w:customStyle="1" w:styleId="rusdash">
    <w:name w:val="rus_dash"/>
    <w:basedOn w:val="a1"/>
    <w:rsid w:val="00496E41"/>
  </w:style>
  <w:style w:type="character" w:customStyle="1" w:styleId="russubterm1">
    <w:name w:val="rus_subterm1"/>
    <w:basedOn w:val="a1"/>
    <w:rsid w:val="00496E41"/>
    <w:rPr>
      <w:b/>
      <w:bCs/>
      <w:i/>
      <w:iCs/>
      <w:color w:val="800000"/>
    </w:rPr>
  </w:style>
  <w:style w:type="character" w:customStyle="1" w:styleId="rusdotteddash1">
    <w:name w:val="rus_dotteddash1"/>
    <w:basedOn w:val="a1"/>
    <w:rsid w:val="00496E41"/>
  </w:style>
  <w:style w:type="character" w:customStyle="1" w:styleId="rusexclusion1">
    <w:name w:val="rus_exclusion1"/>
    <w:basedOn w:val="a1"/>
    <w:rsid w:val="00496E41"/>
    <w:rPr>
      <w:rFonts w:ascii="Constantia" w:hAnsi="Constantia" w:hint="default"/>
      <w:i/>
      <w:iCs/>
      <w:color w:val="FF0000"/>
      <w:sz w:val="22"/>
      <w:szCs w:val="22"/>
    </w:rPr>
  </w:style>
  <w:style w:type="character" w:customStyle="1" w:styleId="ruswave1">
    <w:name w:val="rus_wave1"/>
    <w:basedOn w:val="a1"/>
    <w:rsid w:val="00496E41"/>
  </w:style>
  <w:style w:type="character" w:customStyle="1" w:styleId="ending">
    <w:name w:val="ending"/>
    <w:basedOn w:val="a1"/>
    <w:rsid w:val="00496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0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4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0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50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6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2222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19</dc:creator>
  <cp:lastModifiedBy>19</cp:lastModifiedBy>
  <cp:revision>5</cp:revision>
  <dcterms:created xsi:type="dcterms:W3CDTF">2021-03-10T19:35:00Z</dcterms:created>
  <dcterms:modified xsi:type="dcterms:W3CDTF">2021-05-06T07:06:00Z</dcterms:modified>
</cp:coreProperties>
</file>